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2A" w:rsidRPr="009B1506" w:rsidRDefault="00B7642A" w:rsidP="00B7642A">
      <w:pPr>
        <w:ind w:left="-540" w:right="-545" w:hanging="360"/>
        <w:jc w:val="center"/>
        <w:rPr>
          <w:sz w:val="28"/>
          <w:szCs w:val="28"/>
        </w:rPr>
      </w:pPr>
      <w:r w:rsidRPr="009B150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7642A" w:rsidRPr="009B1506" w:rsidRDefault="00B7642A" w:rsidP="00B7642A">
      <w:pPr>
        <w:jc w:val="center"/>
        <w:rPr>
          <w:sz w:val="28"/>
          <w:szCs w:val="28"/>
        </w:rPr>
      </w:pPr>
      <w:r w:rsidRPr="009B1506">
        <w:rPr>
          <w:sz w:val="28"/>
          <w:szCs w:val="28"/>
        </w:rPr>
        <w:t>высшего образования</w:t>
      </w:r>
    </w:p>
    <w:p w:rsidR="00B7642A" w:rsidRPr="009B1506" w:rsidRDefault="00B7642A" w:rsidP="00B7642A">
      <w:pPr>
        <w:ind w:left="-540"/>
        <w:jc w:val="center"/>
        <w:rPr>
          <w:sz w:val="28"/>
          <w:szCs w:val="28"/>
        </w:rPr>
      </w:pPr>
      <w:r w:rsidRPr="009B1506">
        <w:rPr>
          <w:sz w:val="28"/>
          <w:szCs w:val="28"/>
        </w:rPr>
        <w:t>«Саратовский государственный технический университет имени Гагарина Ю.А.»</w:t>
      </w:r>
    </w:p>
    <w:p w:rsidR="00B7642A" w:rsidRPr="009B1506" w:rsidRDefault="00B7642A" w:rsidP="00B7642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B1506">
        <w:rPr>
          <w:sz w:val="28"/>
          <w:szCs w:val="28"/>
        </w:rPr>
        <w:t>Энгельсский технологический институт (филиал)</w:t>
      </w:r>
    </w:p>
    <w:p w:rsidR="00B7642A" w:rsidRPr="009B1506" w:rsidRDefault="00B7642A" w:rsidP="00B7642A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B1506">
        <w:rPr>
          <w:bCs/>
          <w:sz w:val="28"/>
          <w:szCs w:val="28"/>
        </w:rPr>
        <w:t>___________________________________________________</w:t>
      </w:r>
      <w:r>
        <w:rPr>
          <w:bCs/>
          <w:sz w:val="28"/>
          <w:szCs w:val="28"/>
        </w:rPr>
        <w:t>_______________</w:t>
      </w:r>
    </w:p>
    <w:p w:rsidR="00B7642A" w:rsidRPr="009B1506" w:rsidRDefault="00B7642A" w:rsidP="00B7642A">
      <w:pPr>
        <w:suppressAutoHyphens/>
        <w:autoSpaceDE w:val="0"/>
        <w:autoSpaceDN w:val="0"/>
        <w:adjustRightInd w:val="0"/>
        <w:spacing w:before="200" w:after="200"/>
        <w:jc w:val="center"/>
        <w:rPr>
          <w:sz w:val="28"/>
          <w:szCs w:val="28"/>
        </w:rPr>
      </w:pPr>
      <w:r w:rsidRPr="009B1506">
        <w:rPr>
          <w:sz w:val="28"/>
          <w:szCs w:val="28"/>
        </w:rPr>
        <w:t>Кафедра «</w:t>
      </w:r>
      <w:r w:rsidR="00F40FB3">
        <w:rPr>
          <w:sz w:val="28"/>
          <w:szCs w:val="28"/>
        </w:rPr>
        <w:t>Естественные и математические науки</w:t>
      </w:r>
      <w:r w:rsidRPr="009B1506">
        <w:rPr>
          <w:sz w:val="28"/>
          <w:szCs w:val="28"/>
        </w:rPr>
        <w:t>»</w:t>
      </w:r>
    </w:p>
    <w:p w:rsidR="00B7642A" w:rsidRPr="009B1506" w:rsidRDefault="00B7642A" w:rsidP="00B7642A">
      <w:pPr>
        <w:suppressAutoHyphens/>
        <w:autoSpaceDE w:val="0"/>
        <w:autoSpaceDN w:val="0"/>
        <w:adjustRightInd w:val="0"/>
        <w:ind w:left="770"/>
        <w:rPr>
          <w:sz w:val="28"/>
          <w:szCs w:val="28"/>
        </w:rPr>
      </w:pPr>
    </w:p>
    <w:p w:rsidR="00B7642A" w:rsidRPr="009B1506" w:rsidRDefault="00B7642A" w:rsidP="00B7642A">
      <w:pPr>
        <w:spacing w:after="100" w:afterAutospacing="1"/>
        <w:jc w:val="center"/>
        <w:rPr>
          <w:b/>
          <w:sz w:val="28"/>
          <w:szCs w:val="28"/>
        </w:rPr>
      </w:pPr>
      <w:r w:rsidRPr="009B1506">
        <w:rPr>
          <w:b/>
          <w:sz w:val="28"/>
          <w:szCs w:val="28"/>
        </w:rPr>
        <w:t>АННОТАЦИЯ РАБОЧЕЙ ПРОГРАММЫ</w:t>
      </w:r>
    </w:p>
    <w:p w:rsidR="00B7642A" w:rsidRPr="009B1506" w:rsidRDefault="00B7642A" w:rsidP="00B7642A">
      <w:pPr>
        <w:jc w:val="center"/>
        <w:rPr>
          <w:sz w:val="28"/>
          <w:szCs w:val="28"/>
        </w:rPr>
      </w:pPr>
      <w:r w:rsidRPr="009B1506">
        <w:rPr>
          <w:sz w:val="28"/>
          <w:szCs w:val="28"/>
        </w:rPr>
        <w:t>по дисциплине Б.</w:t>
      </w:r>
      <w:r w:rsidR="00F40FB3">
        <w:rPr>
          <w:sz w:val="28"/>
          <w:szCs w:val="28"/>
        </w:rPr>
        <w:t>1</w:t>
      </w:r>
      <w:r w:rsidRPr="009B1506">
        <w:rPr>
          <w:sz w:val="28"/>
          <w:szCs w:val="28"/>
        </w:rPr>
        <w:t>.1.</w:t>
      </w:r>
      <w:r w:rsidR="00F40FB3">
        <w:rPr>
          <w:sz w:val="28"/>
          <w:szCs w:val="28"/>
        </w:rPr>
        <w:t>2</w:t>
      </w:r>
      <w:r w:rsidR="00295C92">
        <w:rPr>
          <w:sz w:val="28"/>
          <w:szCs w:val="28"/>
        </w:rPr>
        <w:t>6</w:t>
      </w:r>
      <w:r w:rsidRPr="009B1506">
        <w:rPr>
          <w:sz w:val="28"/>
          <w:szCs w:val="28"/>
        </w:rPr>
        <w:t xml:space="preserve"> </w:t>
      </w:r>
      <w:r w:rsidRPr="00B7642A">
        <w:rPr>
          <w:i/>
          <w:sz w:val="28"/>
          <w:szCs w:val="28"/>
        </w:rPr>
        <w:t>«Управление ИТ-сервисами и контентом»</w:t>
      </w:r>
    </w:p>
    <w:p w:rsidR="00B7642A" w:rsidRPr="009B1506" w:rsidRDefault="00B7642A" w:rsidP="00B7642A">
      <w:pPr>
        <w:tabs>
          <w:tab w:val="right" w:leader="underscore" w:pos="8505"/>
        </w:tabs>
        <w:rPr>
          <w:sz w:val="28"/>
          <w:szCs w:val="28"/>
        </w:rPr>
      </w:pPr>
    </w:p>
    <w:p w:rsidR="00B7642A" w:rsidRDefault="00B7642A" w:rsidP="00B7642A">
      <w:pPr>
        <w:tabs>
          <w:tab w:val="left" w:pos="5145"/>
          <w:tab w:val="right" w:leader="underscore" w:pos="8505"/>
        </w:tabs>
        <w:spacing w:after="120"/>
        <w:jc w:val="center"/>
        <w:rPr>
          <w:sz w:val="28"/>
          <w:szCs w:val="28"/>
        </w:rPr>
      </w:pPr>
      <w:r w:rsidRPr="009B1506">
        <w:rPr>
          <w:sz w:val="28"/>
          <w:szCs w:val="28"/>
        </w:rPr>
        <w:t xml:space="preserve">Направление подготовки </w:t>
      </w:r>
    </w:p>
    <w:p w:rsidR="00B7642A" w:rsidRPr="00B7642A" w:rsidRDefault="00F40FB3" w:rsidP="00B7642A">
      <w:pPr>
        <w:tabs>
          <w:tab w:val="left" w:pos="5145"/>
          <w:tab w:val="right" w:leader="underscore" w:pos="850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09.03.01</w:t>
      </w:r>
      <w:r w:rsidR="00B7642A" w:rsidRPr="00B7642A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Информатика и вычислительная техника</w:t>
      </w:r>
      <w:r w:rsidR="00B7642A" w:rsidRPr="00B7642A">
        <w:rPr>
          <w:i/>
          <w:sz w:val="28"/>
          <w:szCs w:val="28"/>
        </w:rPr>
        <w:t>»</w:t>
      </w:r>
    </w:p>
    <w:p w:rsidR="00B7642A" w:rsidRPr="009B1506" w:rsidRDefault="00B7642A" w:rsidP="00B7642A">
      <w:pPr>
        <w:suppressAutoHyphens/>
        <w:autoSpaceDE w:val="0"/>
        <w:autoSpaceDN w:val="0"/>
        <w:adjustRightInd w:val="0"/>
        <w:ind w:right="528"/>
        <w:jc w:val="center"/>
        <w:rPr>
          <w:i/>
          <w:sz w:val="28"/>
          <w:szCs w:val="28"/>
        </w:rPr>
      </w:pPr>
    </w:p>
    <w:p w:rsidR="00B7642A" w:rsidRPr="009B1506" w:rsidRDefault="00B7642A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 w:rsidRPr="009B1506">
        <w:rPr>
          <w:sz w:val="28"/>
          <w:szCs w:val="28"/>
        </w:rPr>
        <w:t xml:space="preserve">Профиль подготовки – </w:t>
      </w:r>
      <w:r w:rsidRPr="00B7642A">
        <w:rPr>
          <w:i/>
          <w:sz w:val="28"/>
          <w:szCs w:val="28"/>
        </w:rPr>
        <w:t>«</w:t>
      </w:r>
      <w:r w:rsidR="00C03572" w:rsidRPr="00C03572">
        <w:rPr>
          <w:i/>
          <w:sz w:val="28"/>
          <w:szCs w:val="28"/>
        </w:rPr>
        <w:t>Автоматизированное управление бизнес-процессами и финансами</w:t>
      </w:r>
      <w:r w:rsidRPr="00C03572">
        <w:rPr>
          <w:i/>
          <w:sz w:val="28"/>
          <w:szCs w:val="28"/>
        </w:rPr>
        <w:t>»</w:t>
      </w:r>
    </w:p>
    <w:p w:rsidR="00B7642A" w:rsidRPr="009B1506" w:rsidRDefault="00B7642A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 w:rsidRPr="009B1506">
        <w:rPr>
          <w:sz w:val="28"/>
          <w:szCs w:val="28"/>
        </w:rPr>
        <w:t xml:space="preserve">Квалификация выпускника – </w:t>
      </w:r>
      <w:r w:rsidRPr="0085369D">
        <w:rPr>
          <w:i/>
          <w:sz w:val="28"/>
          <w:szCs w:val="28"/>
        </w:rPr>
        <w:t>бакалавр</w:t>
      </w:r>
    </w:p>
    <w:p w:rsidR="00B7642A" w:rsidRDefault="00B7642A" w:rsidP="00B7642A">
      <w:pPr>
        <w:tabs>
          <w:tab w:val="right" w:leader="underscore" w:pos="8505"/>
        </w:tabs>
        <w:spacing w:after="120"/>
        <w:jc w:val="center"/>
        <w:rPr>
          <w:i/>
          <w:sz w:val="28"/>
          <w:szCs w:val="28"/>
        </w:rPr>
      </w:pPr>
      <w:r w:rsidRPr="009B1506">
        <w:rPr>
          <w:sz w:val="28"/>
          <w:szCs w:val="28"/>
        </w:rPr>
        <w:t>Форм</w:t>
      </w:r>
      <w:r w:rsidR="003F4009">
        <w:rPr>
          <w:sz w:val="28"/>
          <w:szCs w:val="28"/>
        </w:rPr>
        <w:t>а</w:t>
      </w:r>
      <w:r w:rsidRPr="009B1506">
        <w:rPr>
          <w:sz w:val="28"/>
          <w:szCs w:val="28"/>
        </w:rPr>
        <w:t xml:space="preserve"> обучения – </w:t>
      </w:r>
      <w:r w:rsidRPr="0085369D">
        <w:rPr>
          <w:i/>
          <w:sz w:val="28"/>
          <w:szCs w:val="28"/>
        </w:rPr>
        <w:t>очн</w:t>
      </w:r>
      <w:r w:rsidR="00AA5556">
        <w:rPr>
          <w:i/>
          <w:sz w:val="28"/>
          <w:szCs w:val="28"/>
        </w:rPr>
        <w:t>ая</w:t>
      </w: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3F4009" w:rsidRPr="003F4009" w:rsidRDefault="003F4009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Энгельс 2017</w:t>
      </w:r>
    </w:p>
    <w:p w:rsidR="00BF7440" w:rsidRDefault="00BF7440" w:rsidP="00BF7440">
      <w:pPr>
        <w:suppressAutoHyphens/>
        <w:autoSpaceDE w:val="0"/>
        <w:autoSpaceDN w:val="0"/>
        <w:adjustRightInd w:val="0"/>
        <w:spacing w:after="100" w:afterAutospacing="1"/>
        <w:jc w:val="center"/>
        <w:rPr>
          <w:b/>
          <w:sz w:val="28"/>
        </w:rPr>
      </w:pPr>
      <w:r>
        <w:rPr>
          <w:b/>
          <w:sz w:val="28"/>
        </w:rPr>
        <w:lastRenderedPageBreak/>
        <w:t>1. Цели и задачи дисциплины</w:t>
      </w:r>
    </w:p>
    <w:p w:rsidR="00BF7440" w:rsidRDefault="00BF7440" w:rsidP="00BF7440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Цель преподавания дисциплины </w:t>
      </w:r>
      <w:r w:rsidRPr="003B105E">
        <w:rPr>
          <w:sz w:val="28"/>
          <w:szCs w:val="28"/>
        </w:rPr>
        <w:t>Б.1.1.2</w:t>
      </w:r>
      <w:r w:rsidR="00326292">
        <w:rPr>
          <w:sz w:val="28"/>
          <w:szCs w:val="28"/>
        </w:rPr>
        <w:t>6</w:t>
      </w:r>
      <w:r>
        <w:rPr>
          <w:sz w:val="28"/>
          <w:szCs w:val="28"/>
        </w:rPr>
        <w:t xml:space="preserve"> «Управление ИТ-сервисами и контентом»: </w:t>
      </w:r>
    </w:p>
    <w:p w:rsidR="00BF7440" w:rsidRDefault="00BF7440" w:rsidP="00BF7440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у студентов знания о современных тенденциях управления интегрированными сервисами, платформами и контентом;</w:t>
      </w:r>
    </w:p>
    <w:p w:rsidR="00BF7440" w:rsidRDefault="00BF7440" w:rsidP="00BF7440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дать комплекс знаний и умений, обеспечивающий успешное применение современных средств поиска и обработки информации в глобальных сетях.</w:t>
      </w:r>
    </w:p>
    <w:p w:rsidR="00BF7440" w:rsidRDefault="00BF7440" w:rsidP="00BF7440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Знания, полученные в процессе изучения дисциплины, позволят бакалавру решать задачи научно-исследовательского, производственного и экономического характера с использованием современных инструментальных средств.</w:t>
      </w:r>
    </w:p>
    <w:p w:rsidR="00BF7440" w:rsidRDefault="00BF7440" w:rsidP="00BF7440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изучения дисциплины:</w:t>
      </w:r>
    </w:p>
    <w:p w:rsidR="00BF7440" w:rsidRDefault="00BF7440" w:rsidP="00BF7440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изучить процессы управления жизненным циклом цифрового контента;</w:t>
      </w:r>
    </w:p>
    <w:p w:rsidR="00BF7440" w:rsidRDefault="00BF7440" w:rsidP="00BF7440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изучить процессы создания и использования информационных сервисов (контент-сервисов);</w:t>
      </w:r>
    </w:p>
    <w:p w:rsidR="00BF7440" w:rsidRDefault="00BF7440" w:rsidP="00BF7440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научить управлять процессами жизненного цикла контента предприятия и Интернет-ресурсов;</w:t>
      </w:r>
    </w:p>
    <w:p w:rsidR="00BF7440" w:rsidRDefault="00BF7440" w:rsidP="00BF7440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научить управлять процессами создания и использования информационных сервисов (контент-сервисов);</w:t>
      </w:r>
    </w:p>
    <w:p w:rsidR="00BF7440" w:rsidRDefault="00BF7440" w:rsidP="00BF7440">
      <w:pPr>
        <w:numPr>
          <w:ilvl w:val="12"/>
          <w:numId w:val="0"/>
        </w:numPr>
        <w:tabs>
          <w:tab w:val="left" w:pos="1080"/>
        </w:tabs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навыки применения методов проектирования, разработки и реализации технического решения в области создания систем управления контентом Интернет-ресурсов и систем управления контентом предприятия.</w:t>
      </w:r>
    </w:p>
    <w:p w:rsidR="00BF7440" w:rsidRDefault="00BF7440" w:rsidP="00BF7440">
      <w:pPr>
        <w:numPr>
          <w:ilvl w:val="12"/>
          <w:numId w:val="0"/>
        </w:numPr>
        <w:tabs>
          <w:tab w:val="left" w:pos="1080"/>
        </w:tabs>
        <w:spacing w:after="100" w:afterAutospacing="1"/>
        <w:jc w:val="center"/>
        <w:rPr>
          <w:b/>
          <w:sz w:val="28"/>
        </w:rPr>
      </w:pPr>
      <w:r>
        <w:rPr>
          <w:b/>
          <w:sz w:val="28"/>
        </w:rPr>
        <w:t xml:space="preserve">2. Место дисциплины в структуре ООП </w:t>
      </w:r>
      <w:proofErr w:type="gramStart"/>
      <w:r>
        <w:rPr>
          <w:b/>
          <w:sz w:val="28"/>
        </w:rPr>
        <w:t>ВО</w:t>
      </w:r>
      <w:proofErr w:type="gramEnd"/>
    </w:p>
    <w:p w:rsidR="00BF7440" w:rsidRDefault="00BF7440" w:rsidP="00BF7440">
      <w:pPr>
        <w:pStyle w:val="a3"/>
      </w:pPr>
      <w:r>
        <w:t xml:space="preserve">Дисциплина </w:t>
      </w:r>
      <w:r w:rsidRPr="003B105E">
        <w:rPr>
          <w:szCs w:val="28"/>
        </w:rPr>
        <w:t>Б.1.1.2</w:t>
      </w:r>
      <w:r w:rsidR="00326292">
        <w:rPr>
          <w:szCs w:val="28"/>
        </w:rPr>
        <w:t>6</w:t>
      </w:r>
      <w:r>
        <w:t xml:space="preserve"> «Управление ИТ-сервисами и контентом» представляет собой дисциплину базовой части учебного блока 1 основной образовательной программы высшего образования по направлению подготовки </w:t>
      </w:r>
      <w:r w:rsidRPr="0078488D">
        <w:rPr>
          <w:szCs w:val="28"/>
        </w:rPr>
        <w:t>09.03.01 «Информатика и вычислительная техника»</w:t>
      </w:r>
      <w:r>
        <w:rPr>
          <w:szCs w:val="28"/>
        </w:rPr>
        <w:t xml:space="preserve"> профиль </w:t>
      </w:r>
      <w:r w:rsidRPr="00F70D58">
        <w:rPr>
          <w:szCs w:val="28"/>
        </w:rPr>
        <w:t>«Автоматизированное управление бизнес-процессами и финансами»</w:t>
      </w:r>
      <w:r w:rsidRPr="0078488D">
        <w:t>.</w:t>
      </w:r>
      <w:r>
        <w:t xml:space="preserve"> </w:t>
      </w:r>
    </w:p>
    <w:p w:rsidR="00BF7440" w:rsidRDefault="00BF7440" w:rsidP="00BF7440">
      <w:pPr>
        <w:pStyle w:val="a3"/>
      </w:pPr>
      <w:r>
        <w:t>Преподавание дисциплины «Управление ИТ-сервисами и контентом» строится исходя из требуемого уровня базовой подготовки бакалавров в области управления бизнес-процессами и финансами.</w:t>
      </w:r>
    </w:p>
    <w:p w:rsidR="00BF7440" w:rsidRDefault="00BF7440" w:rsidP="00BF7440">
      <w:pPr>
        <w:ind w:firstLine="709"/>
        <w:jc w:val="both"/>
        <w:rPr>
          <w:sz w:val="28"/>
        </w:rPr>
      </w:pPr>
      <w:r>
        <w:rPr>
          <w:sz w:val="28"/>
        </w:rPr>
        <w:t xml:space="preserve">Дисциплина </w:t>
      </w:r>
      <w:r w:rsidRPr="00872147">
        <w:rPr>
          <w:sz w:val="28"/>
          <w:szCs w:val="28"/>
        </w:rPr>
        <w:t>Б.1.1.2</w:t>
      </w:r>
      <w:r w:rsidR="00326292">
        <w:rPr>
          <w:sz w:val="28"/>
          <w:szCs w:val="28"/>
        </w:rPr>
        <w:t>6</w:t>
      </w:r>
      <w:r>
        <w:rPr>
          <w:sz w:val="28"/>
        </w:rPr>
        <w:t xml:space="preserve"> «Управление ИТ-сервисами и контентом» имеет логическую и содержательно-методическую взаимосвязь с ранее прочитанными дисциплинами: «Информационные технологии», «</w:t>
      </w:r>
      <w:proofErr w:type="gramStart"/>
      <w:r>
        <w:rPr>
          <w:sz w:val="28"/>
        </w:rPr>
        <w:t>Интернет-технологии</w:t>
      </w:r>
      <w:proofErr w:type="gramEnd"/>
      <w:r>
        <w:rPr>
          <w:sz w:val="28"/>
        </w:rPr>
        <w:t>», «Теория информационных систем», «Информационная безопасность», «Управление жизненным циклом ИС».</w:t>
      </w:r>
    </w:p>
    <w:p w:rsidR="00BF7440" w:rsidRDefault="00BF7440" w:rsidP="00BF7440">
      <w:pPr>
        <w:spacing w:after="100" w:afterAutospacing="1"/>
        <w:ind w:firstLine="709"/>
        <w:jc w:val="both"/>
        <w:rPr>
          <w:sz w:val="28"/>
        </w:rPr>
      </w:pPr>
      <w:r>
        <w:rPr>
          <w:sz w:val="28"/>
        </w:rPr>
        <w:t xml:space="preserve">Освоение дисциплины «Управление ИТ-сервисами и контентом» необходимо как предшествующее или параллельно читаемое для дисциплин «Электронный бизнес» и «Архитектура предприятия». </w:t>
      </w:r>
    </w:p>
    <w:p w:rsidR="00BF7440" w:rsidRDefault="00BF7440" w:rsidP="00BF7440">
      <w:pPr>
        <w:numPr>
          <w:ilvl w:val="12"/>
          <w:numId w:val="0"/>
        </w:numPr>
        <w:tabs>
          <w:tab w:val="left" w:pos="720"/>
        </w:tabs>
        <w:spacing w:after="100" w:afterAutospacing="1"/>
        <w:jc w:val="center"/>
        <w:rPr>
          <w:b/>
          <w:sz w:val="28"/>
        </w:rPr>
      </w:pPr>
      <w:r>
        <w:rPr>
          <w:b/>
          <w:sz w:val="28"/>
        </w:rPr>
        <w:lastRenderedPageBreak/>
        <w:t>3. Требования к результатам освоения дисциплины</w:t>
      </w:r>
    </w:p>
    <w:p w:rsidR="00BF7440" w:rsidRDefault="00BF7440" w:rsidP="00BF7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</w:t>
      </w:r>
      <w:r w:rsidRPr="009507B5">
        <w:rPr>
          <w:sz w:val="28"/>
          <w:szCs w:val="28"/>
        </w:rPr>
        <w:t>Б.1.1.2</w:t>
      </w:r>
      <w:r w:rsidR="00326292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«Управление ИТ-сервисами и контентом» направлено на формирование у студентов следующих общекультурных и общепрофессиональных компетенций: ОК-7, ОПК-2, а именно: </w:t>
      </w:r>
    </w:p>
    <w:p w:rsidR="00BF7440" w:rsidRPr="00E7497C" w:rsidRDefault="00BF7440" w:rsidP="00BF7440">
      <w:pPr>
        <w:numPr>
          <w:ilvl w:val="12"/>
          <w:numId w:val="0"/>
        </w:numPr>
        <w:ind w:left="709"/>
        <w:jc w:val="both"/>
        <w:rPr>
          <w:sz w:val="28"/>
          <w:szCs w:val="28"/>
        </w:rPr>
      </w:pPr>
      <w:r w:rsidRPr="00E7497C">
        <w:rPr>
          <w:sz w:val="28"/>
          <w:szCs w:val="28"/>
        </w:rPr>
        <w:t>- способностью к самоорганизации и самообразованию (ОК-7);</w:t>
      </w:r>
    </w:p>
    <w:p w:rsidR="00BF7440" w:rsidRPr="00E7497C" w:rsidRDefault="00BF7440" w:rsidP="00BF7440">
      <w:pPr>
        <w:numPr>
          <w:ilvl w:val="12"/>
          <w:numId w:val="0"/>
        </w:numPr>
        <w:ind w:left="709"/>
        <w:jc w:val="both"/>
        <w:rPr>
          <w:sz w:val="28"/>
          <w:szCs w:val="28"/>
        </w:rPr>
      </w:pPr>
      <w:r w:rsidRPr="00E7497C">
        <w:rPr>
          <w:sz w:val="28"/>
          <w:szCs w:val="28"/>
        </w:rPr>
        <w:t>- способностью осваивать методики использования программных сре</w:t>
      </w:r>
      <w:proofErr w:type="gramStart"/>
      <w:r w:rsidRPr="00E7497C">
        <w:rPr>
          <w:sz w:val="28"/>
          <w:szCs w:val="28"/>
        </w:rPr>
        <w:t>дств дл</w:t>
      </w:r>
      <w:proofErr w:type="gramEnd"/>
      <w:r w:rsidRPr="00E7497C">
        <w:rPr>
          <w:sz w:val="28"/>
          <w:szCs w:val="28"/>
        </w:rPr>
        <w:t>я решения практических задач (ОПК-2).</w:t>
      </w:r>
    </w:p>
    <w:p w:rsidR="00BF7440" w:rsidRDefault="00BF7440" w:rsidP="00BF7440">
      <w:pPr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В результате освоения дисциплины студент должен:</w:t>
      </w:r>
    </w:p>
    <w:p w:rsidR="00BF7440" w:rsidRDefault="00BF7440" w:rsidP="00BF7440">
      <w:pPr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i/>
          <w:sz w:val="28"/>
        </w:rPr>
        <w:t>Знать</w:t>
      </w:r>
      <w:r>
        <w:rPr>
          <w:sz w:val="28"/>
        </w:rPr>
        <w:t>:</w:t>
      </w:r>
    </w:p>
    <w:p w:rsidR="00BF7440" w:rsidRDefault="00BF7440" w:rsidP="00BF7440">
      <w:pPr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- виды контента информационных ресурсов предприятия и Интернет-ресурсов, процессы управления жизненным циклом цифрового контента, процессы создания и использования информационных сервисов (контент-сервисов).</w:t>
      </w:r>
    </w:p>
    <w:p w:rsidR="00BF7440" w:rsidRDefault="00BF7440" w:rsidP="00BF7440">
      <w:pPr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i/>
          <w:sz w:val="28"/>
        </w:rPr>
        <w:t>Уметь</w:t>
      </w:r>
      <w:r>
        <w:rPr>
          <w:sz w:val="28"/>
        </w:rPr>
        <w:t>:</w:t>
      </w:r>
    </w:p>
    <w:p w:rsidR="00BF7440" w:rsidRDefault="00BF7440" w:rsidP="00BF7440">
      <w:pPr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- управлять процессами жизненного цикла контента предприятия, управлять процессами создания и использования информационных сервисов (контент-сервисов).</w:t>
      </w:r>
    </w:p>
    <w:p w:rsidR="00BF7440" w:rsidRDefault="00BF7440" w:rsidP="00BF7440">
      <w:pPr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sz w:val="28"/>
        </w:rPr>
        <w:t>:</w:t>
      </w:r>
    </w:p>
    <w:p w:rsidR="00BF7440" w:rsidRDefault="00BF7440" w:rsidP="00BF7440">
      <w:pPr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- методами управления процессами жизненного цикла контента предприятия и Интернет-ресурсов;</w:t>
      </w:r>
    </w:p>
    <w:p w:rsidR="00BF7440" w:rsidRDefault="00BF7440" w:rsidP="00BF7440">
      <w:pPr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- методами управления процессами создания и использования информационных сервисов (контент-сервисов);</w:t>
      </w:r>
    </w:p>
    <w:p w:rsidR="00BF7440" w:rsidRDefault="00BF7440" w:rsidP="00BF7440">
      <w:pPr>
        <w:numPr>
          <w:ilvl w:val="12"/>
          <w:numId w:val="0"/>
        </w:numPr>
        <w:spacing w:after="100" w:afterAutospacing="1"/>
        <w:ind w:firstLine="709"/>
        <w:jc w:val="both"/>
        <w:rPr>
          <w:sz w:val="28"/>
        </w:rPr>
      </w:pPr>
      <w:r>
        <w:rPr>
          <w:sz w:val="28"/>
        </w:rPr>
        <w:t>- методами проектирования, разработки и реализации технического решения в области создания систем управления контентом Интернет-ресурсов и систем управления контентом предприятия.</w:t>
      </w:r>
    </w:p>
    <w:p w:rsidR="00BF7440" w:rsidRDefault="00BF7440" w:rsidP="00BF7440">
      <w:pPr>
        <w:numPr>
          <w:ilvl w:val="12"/>
          <w:numId w:val="0"/>
        </w:num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4. Распределение трудоемкости (час.) дисциплины по темам</w:t>
      </w:r>
    </w:p>
    <w:p w:rsidR="00BF7440" w:rsidRDefault="00BF7440" w:rsidP="00513F73">
      <w:pPr>
        <w:numPr>
          <w:ilvl w:val="12"/>
          <w:numId w:val="0"/>
        </w:numPr>
        <w:tabs>
          <w:tab w:val="left" w:pos="720"/>
        </w:tabs>
        <w:spacing w:after="100" w:afterAutospacing="1"/>
        <w:jc w:val="center"/>
        <w:rPr>
          <w:b/>
          <w:sz w:val="28"/>
        </w:rPr>
      </w:pPr>
      <w:r>
        <w:rPr>
          <w:b/>
          <w:sz w:val="28"/>
        </w:rPr>
        <w:t xml:space="preserve">и видам занятий </w:t>
      </w:r>
    </w:p>
    <w:tbl>
      <w:tblPr>
        <w:tblW w:w="10111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6"/>
        <w:gridCol w:w="685"/>
        <w:gridCol w:w="595"/>
        <w:gridCol w:w="2955"/>
        <w:gridCol w:w="9"/>
        <w:gridCol w:w="845"/>
        <w:gridCol w:w="6"/>
        <w:gridCol w:w="992"/>
        <w:gridCol w:w="856"/>
        <w:gridCol w:w="720"/>
        <w:gridCol w:w="855"/>
        <w:gridCol w:w="993"/>
      </w:tblGrid>
      <w:tr w:rsidR="00BF7440" w:rsidRPr="00632C28" w:rsidTr="00E919F6">
        <w:trPr>
          <w:cantSplit/>
          <w:trHeight w:val="1168"/>
        </w:trPr>
        <w:tc>
          <w:tcPr>
            <w:tcW w:w="600" w:type="dxa"/>
            <w:gridSpan w:val="2"/>
            <w:tcBorders>
              <w:bottom w:val="nil"/>
            </w:tcBorders>
            <w:textDirection w:val="tbRl"/>
          </w:tcPr>
          <w:p w:rsidR="00BF7440" w:rsidRPr="00632C28" w:rsidRDefault="00BF7440" w:rsidP="00E919F6">
            <w:pPr>
              <w:ind w:left="113" w:right="113"/>
              <w:jc w:val="center"/>
            </w:pPr>
            <w:r w:rsidRPr="00632C28">
              <w:t>№</w:t>
            </w:r>
          </w:p>
          <w:p w:rsidR="00BF7440" w:rsidRPr="00632C28" w:rsidRDefault="00BF7440" w:rsidP="00E919F6">
            <w:pPr>
              <w:ind w:left="113" w:right="113"/>
              <w:jc w:val="center"/>
              <w:rPr>
                <w:sz w:val="28"/>
              </w:rPr>
            </w:pPr>
            <w:r w:rsidRPr="00632C28">
              <w:t>Модуля</w:t>
            </w:r>
          </w:p>
        </w:tc>
        <w:tc>
          <w:tcPr>
            <w:tcW w:w="685" w:type="dxa"/>
            <w:tcBorders>
              <w:bottom w:val="nil"/>
            </w:tcBorders>
            <w:textDirection w:val="tbRl"/>
          </w:tcPr>
          <w:p w:rsidR="00BF7440" w:rsidRPr="00632C28" w:rsidRDefault="00BF7440" w:rsidP="00E919F6">
            <w:pPr>
              <w:ind w:left="113" w:right="113"/>
              <w:jc w:val="center"/>
            </w:pPr>
            <w:r w:rsidRPr="00632C28">
              <w:t>№ Недели</w:t>
            </w:r>
          </w:p>
        </w:tc>
        <w:tc>
          <w:tcPr>
            <w:tcW w:w="595" w:type="dxa"/>
            <w:tcBorders>
              <w:bottom w:val="nil"/>
            </w:tcBorders>
            <w:textDirection w:val="tbRl"/>
          </w:tcPr>
          <w:p w:rsidR="00BF7440" w:rsidRPr="00632C28" w:rsidRDefault="00BF7440" w:rsidP="00E919F6">
            <w:pPr>
              <w:ind w:left="113" w:right="113"/>
              <w:jc w:val="center"/>
            </w:pPr>
            <w:r w:rsidRPr="00632C28">
              <w:t>№ Темы</w:t>
            </w:r>
          </w:p>
        </w:tc>
        <w:tc>
          <w:tcPr>
            <w:tcW w:w="2955" w:type="dxa"/>
            <w:tcBorders>
              <w:bottom w:val="nil"/>
            </w:tcBorders>
          </w:tcPr>
          <w:p w:rsidR="00BF7440" w:rsidRPr="00632C28" w:rsidRDefault="00BF7440" w:rsidP="00E919F6">
            <w:pPr>
              <w:jc w:val="center"/>
              <w:rPr>
                <w:sz w:val="32"/>
              </w:rPr>
            </w:pPr>
          </w:p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Наименование</w:t>
            </w:r>
          </w:p>
          <w:p w:rsidR="00BF7440" w:rsidRPr="00632C28" w:rsidRDefault="00BF7440" w:rsidP="00E919F6">
            <w:pPr>
              <w:jc w:val="center"/>
              <w:rPr>
                <w:sz w:val="32"/>
              </w:rPr>
            </w:pPr>
            <w:r w:rsidRPr="00632C28">
              <w:rPr>
                <w:sz w:val="28"/>
              </w:rPr>
              <w:t>темы</w:t>
            </w:r>
          </w:p>
        </w:tc>
        <w:tc>
          <w:tcPr>
            <w:tcW w:w="5276" w:type="dxa"/>
            <w:gridSpan w:val="8"/>
            <w:tcBorders>
              <w:bottom w:val="nil"/>
            </w:tcBorders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  <w:p w:rsidR="00BF7440" w:rsidRPr="00632C28" w:rsidRDefault="00BF7440" w:rsidP="00E919F6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C28">
              <w:rPr>
                <w:rFonts w:ascii="Times New Roman" w:hAnsi="Times New Roman" w:cs="Times New Roman"/>
                <w:color w:val="auto"/>
              </w:rPr>
              <w:t>Часы</w:t>
            </w:r>
            <w:proofErr w:type="gramStart"/>
            <w:r w:rsidRPr="00632C28">
              <w:rPr>
                <w:rFonts w:ascii="Times New Roman" w:hAnsi="Times New Roman" w:cs="Times New Roman"/>
                <w:color w:val="auto"/>
              </w:rPr>
              <w:t>/ И</w:t>
            </w:r>
            <w:proofErr w:type="gramEnd"/>
            <w:r w:rsidRPr="00632C28">
              <w:rPr>
                <w:rFonts w:ascii="Times New Roman" w:hAnsi="Times New Roman" w:cs="Times New Roman"/>
                <w:color w:val="auto"/>
              </w:rPr>
              <w:t>з них в интерактивной форме</w:t>
            </w:r>
          </w:p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</w:tr>
      <w:tr w:rsidR="00BF7440" w:rsidRPr="00632C28" w:rsidTr="00E919F6">
        <w:trPr>
          <w:trHeight w:val="905"/>
        </w:trPr>
        <w:tc>
          <w:tcPr>
            <w:tcW w:w="600" w:type="dxa"/>
            <w:gridSpan w:val="2"/>
            <w:tcBorders>
              <w:top w:val="nil"/>
            </w:tcBorders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2955" w:type="dxa"/>
            <w:tcBorders>
              <w:top w:val="nil"/>
            </w:tcBorders>
          </w:tcPr>
          <w:p w:rsidR="00BF7440" w:rsidRPr="00632C28" w:rsidRDefault="00BF7440" w:rsidP="00E919F6">
            <w:pPr>
              <w:rPr>
                <w:sz w:val="2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BF7440" w:rsidRPr="00632C28" w:rsidRDefault="00BF7440" w:rsidP="00E919F6">
            <w:pPr>
              <w:jc w:val="center"/>
            </w:pPr>
            <w:r w:rsidRPr="00632C28">
              <w:t>Всего</w:t>
            </w:r>
          </w:p>
        </w:tc>
        <w:tc>
          <w:tcPr>
            <w:tcW w:w="998" w:type="dxa"/>
            <w:gridSpan w:val="2"/>
            <w:vAlign w:val="center"/>
          </w:tcPr>
          <w:p w:rsidR="00BF7440" w:rsidRPr="00632C28" w:rsidRDefault="00BF7440" w:rsidP="00E919F6">
            <w:pPr>
              <w:jc w:val="center"/>
            </w:pPr>
            <w:r>
              <w:t>Л</w:t>
            </w:r>
          </w:p>
        </w:tc>
        <w:tc>
          <w:tcPr>
            <w:tcW w:w="856" w:type="dxa"/>
            <w:vAlign w:val="center"/>
          </w:tcPr>
          <w:p w:rsidR="00BF7440" w:rsidRPr="00632C28" w:rsidRDefault="00BF7440" w:rsidP="00E919F6">
            <w:pPr>
              <w:jc w:val="center"/>
            </w:pPr>
            <w:r w:rsidRPr="00632C28">
              <w:t>К</w:t>
            </w:r>
            <w:r>
              <w:t>Л</w:t>
            </w:r>
          </w:p>
        </w:tc>
        <w:tc>
          <w:tcPr>
            <w:tcW w:w="720" w:type="dxa"/>
            <w:vAlign w:val="center"/>
          </w:tcPr>
          <w:p w:rsidR="00BF7440" w:rsidRPr="00632C28" w:rsidRDefault="00BF7440" w:rsidP="00E919F6">
            <w:pPr>
              <w:jc w:val="center"/>
            </w:pPr>
            <w:r w:rsidRPr="00632C28">
              <w:t>Л</w:t>
            </w:r>
            <w:r>
              <w:t>Р</w:t>
            </w:r>
          </w:p>
        </w:tc>
        <w:tc>
          <w:tcPr>
            <w:tcW w:w="855" w:type="dxa"/>
            <w:vAlign w:val="center"/>
          </w:tcPr>
          <w:p w:rsidR="00BF7440" w:rsidRPr="00632C28" w:rsidRDefault="00BF7440" w:rsidP="00E919F6">
            <w:pPr>
              <w:jc w:val="center"/>
            </w:pPr>
            <w:r>
              <w:t>ПЗ</w:t>
            </w:r>
          </w:p>
        </w:tc>
        <w:tc>
          <w:tcPr>
            <w:tcW w:w="993" w:type="dxa"/>
            <w:vAlign w:val="center"/>
          </w:tcPr>
          <w:p w:rsidR="00BF7440" w:rsidRPr="00632C28" w:rsidRDefault="00BF7440" w:rsidP="00E919F6">
            <w:pPr>
              <w:jc w:val="center"/>
            </w:pPr>
            <w:r w:rsidRPr="00632C28">
              <w:t>СРС</w:t>
            </w:r>
          </w:p>
        </w:tc>
      </w:tr>
      <w:tr w:rsidR="00BF7440" w:rsidRPr="00632C28" w:rsidTr="00E919F6">
        <w:trPr>
          <w:trHeight w:val="236"/>
        </w:trPr>
        <w:tc>
          <w:tcPr>
            <w:tcW w:w="600" w:type="dxa"/>
            <w:gridSpan w:val="2"/>
            <w:tcBorders>
              <w:top w:val="nil"/>
            </w:tcBorders>
          </w:tcPr>
          <w:p w:rsidR="00BF7440" w:rsidRPr="00632C28" w:rsidRDefault="00BF7440" w:rsidP="00E919F6">
            <w:pPr>
              <w:jc w:val="center"/>
              <w:rPr>
                <w:b/>
                <w:bCs/>
                <w:sz w:val="20"/>
              </w:rPr>
            </w:pPr>
            <w:r w:rsidRPr="00632C28">
              <w:rPr>
                <w:b/>
                <w:bCs/>
                <w:sz w:val="20"/>
              </w:rPr>
              <w:t>1</w:t>
            </w:r>
          </w:p>
        </w:tc>
        <w:tc>
          <w:tcPr>
            <w:tcW w:w="685" w:type="dxa"/>
            <w:tcBorders>
              <w:top w:val="nil"/>
            </w:tcBorders>
          </w:tcPr>
          <w:p w:rsidR="00BF7440" w:rsidRPr="00632C28" w:rsidRDefault="00BF7440" w:rsidP="00E919F6">
            <w:pPr>
              <w:jc w:val="center"/>
              <w:rPr>
                <w:b/>
                <w:bCs/>
                <w:sz w:val="20"/>
              </w:rPr>
            </w:pPr>
            <w:r w:rsidRPr="00632C28">
              <w:rPr>
                <w:b/>
                <w:bCs/>
                <w:sz w:val="20"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BF7440" w:rsidRPr="00632C28" w:rsidRDefault="00BF7440" w:rsidP="00E919F6">
            <w:pPr>
              <w:jc w:val="center"/>
              <w:rPr>
                <w:b/>
                <w:bCs/>
                <w:sz w:val="20"/>
              </w:rPr>
            </w:pPr>
            <w:r w:rsidRPr="00632C28">
              <w:rPr>
                <w:b/>
                <w:bCs/>
                <w:sz w:val="20"/>
              </w:rPr>
              <w:t>3</w:t>
            </w:r>
          </w:p>
        </w:tc>
        <w:tc>
          <w:tcPr>
            <w:tcW w:w="2955" w:type="dxa"/>
            <w:tcBorders>
              <w:top w:val="nil"/>
            </w:tcBorders>
          </w:tcPr>
          <w:p w:rsidR="00BF7440" w:rsidRPr="00632C28" w:rsidRDefault="00BF7440" w:rsidP="00E919F6">
            <w:pPr>
              <w:jc w:val="center"/>
              <w:rPr>
                <w:b/>
                <w:bCs/>
                <w:sz w:val="20"/>
              </w:rPr>
            </w:pPr>
            <w:r w:rsidRPr="00632C28">
              <w:rPr>
                <w:b/>
                <w:bCs/>
                <w:sz w:val="20"/>
              </w:rPr>
              <w:t>4</w:t>
            </w:r>
          </w:p>
        </w:tc>
        <w:tc>
          <w:tcPr>
            <w:tcW w:w="854" w:type="dxa"/>
            <w:gridSpan w:val="2"/>
          </w:tcPr>
          <w:p w:rsidR="00BF7440" w:rsidRPr="00632C28" w:rsidRDefault="00BF7440" w:rsidP="00E919F6">
            <w:pPr>
              <w:jc w:val="center"/>
              <w:rPr>
                <w:b/>
                <w:bCs/>
                <w:sz w:val="20"/>
              </w:rPr>
            </w:pPr>
            <w:r w:rsidRPr="00632C28">
              <w:rPr>
                <w:b/>
                <w:bCs/>
                <w:sz w:val="20"/>
              </w:rPr>
              <w:t>5</w:t>
            </w:r>
          </w:p>
        </w:tc>
        <w:tc>
          <w:tcPr>
            <w:tcW w:w="998" w:type="dxa"/>
            <w:gridSpan w:val="2"/>
          </w:tcPr>
          <w:p w:rsidR="00BF7440" w:rsidRPr="00632C28" w:rsidRDefault="00BF7440" w:rsidP="00E919F6">
            <w:pPr>
              <w:jc w:val="center"/>
              <w:rPr>
                <w:b/>
                <w:bCs/>
                <w:sz w:val="20"/>
              </w:rPr>
            </w:pPr>
            <w:r w:rsidRPr="00632C28">
              <w:rPr>
                <w:b/>
                <w:bCs/>
                <w:sz w:val="20"/>
              </w:rPr>
              <w:t>6</w:t>
            </w:r>
          </w:p>
        </w:tc>
        <w:tc>
          <w:tcPr>
            <w:tcW w:w="856" w:type="dxa"/>
          </w:tcPr>
          <w:p w:rsidR="00BF7440" w:rsidRPr="00632C28" w:rsidRDefault="00BF7440" w:rsidP="00E919F6">
            <w:pPr>
              <w:jc w:val="center"/>
              <w:rPr>
                <w:b/>
                <w:bCs/>
                <w:sz w:val="20"/>
              </w:rPr>
            </w:pPr>
            <w:r w:rsidRPr="00632C28">
              <w:rPr>
                <w:b/>
                <w:bCs/>
                <w:sz w:val="20"/>
              </w:rPr>
              <w:t>7</w:t>
            </w:r>
          </w:p>
        </w:tc>
        <w:tc>
          <w:tcPr>
            <w:tcW w:w="720" w:type="dxa"/>
          </w:tcPr>
          <w:p w:rsidR="00BF7440" w:rsidRPr="00632C28" w:rsidRDefault="00BF7440" w:rsidP="00E919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855" w:type="dxa"/>
          </w:tcPr>
          <w:p w:rsidR="00BF7440" w:rsidRPr="00632C28" w:rsidRDefault="00BF7440" w:rsidP="00E919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993" w:type="dxa"/>
          </w:tcPr>
          <w:p w:rsidR="00BF7440" w:rsidRPr="00632C28" w:rsidRDefault="00BF7440" w:rsidP="00E919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</w:tr>
      <w:tr w:rsidR="00BF7440" w:rsidRPr="00632C28" w:rsidTr="00E919F6">
        <w:trPr>
          <w:trHeight w:val="348"/>
        </w:trPr>
        <w:tc>
          <w:tcPr>
            <w:tcW w:w="10111" w:type="dxa"/>
            <w:gridSpan w:val="13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7 семестр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</w:t>
            </w:r>
          </w:p>
        </w:tc>
        <w:tc>
          <w:tcPr>
            <w:tcW w:w="9517" w:type="dxa"/>
            <w:gridSpan w:val="1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t>ИТ-сервис – основа деятельности современной ИС службы</w:t>
            </w:r>
          </w:p>
        </w:tc>
      </w:tr>
      <w:tr w:rsidR="00BF7440" w:rsidRPr="00632C28" w:rsidTr="00E919F6">
        <w:trPr>
          <w:trHeight w:val="348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69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</w:t>
            </w:r>
          </w:p>
        </w:tc>
        <w:tc>
          <w:tcPr>
            <w:tcW w:w="59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1.1</w:t>
            </w:r>
          </w:p>
        </w:tc>
        <w:tc>
          <w:tcPr>
            <w:tcW w:w="2955" w:type="dxa"/>
          </w:tcPr>
          <w:p w:rsidR="00BF7440" w:rsidRPr="00632C28" w:rsidRDefault="00BF7440" w:rsidP="00E919F6">
            <w:r w:rsidRPr="00632C28">
              <w:t>Понятие ИТ-сервиса</w:t>
            </w:r>
          </w:p>
        </w:tc>
        <w:tc>
          <w:tcPr>
            <w:tcW w:w="854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2,5</w:t>
            </w:r>
          </w:p>
        </w:tc>
        <w:tc>
          <w:tcPr>
            <w:tcW w:w="998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</w:t>
            </w:r>
          </w:p>
        </w:tc>
        <w:tc>
          <w:tcPr>
            <w:tcW w:w="856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-</w:t>
            </w:r>
          </w:p>
        </w:tc>
        <w:tc>
          <w:tcPr>
            <w:tcW w:w="85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69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</w:t>
            </w:r>
          </w:p>
        </w:tc>
        <w:tc>
          <w:tcPr>
            <w:tcW w:w="59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1.2</w:t>
            </w:r>
          </w:p>
        </w:tc>
        <w:tc>
          <w:tcPr>
            <w:tcW w:w="2955" w:type="dxa"/>
          </w:tcPr>
          <w:p w:rsidR="00BF7440" w:rsidRPr="00632C28" w:rsidRDefault="00BF7440" w:rsidP="00E919F6">
            <w:r w:rsidRPr="00632C28">
              <w:t>Функциональные области управления службой ИС</w:t>
            </w:r>
          </w:p>
        </w:tc>
        <w:tc>
          <w:tcPr>
            <w:tcW w:w="854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2,5</w:t>
            </w:r>
          </w:p>
        </w:tc>
        <w:tc>
          <w:tcPr>
            <w:tcW w:w="998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  <w:tc>
          <w:tcPr>
            <w:tcW w:w="856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-</w:t>
            </w:r>
          </w:p>
        </w:tc>
        <w:tc>
          <w:tcPr>
            <w:tcW w:w="85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</w:tr>
      <w:tr w:rsidR="00BF7440" w:rsidRPr="00632C28" w:rsidTr="00E919F6">
        <w:trPr>
          <w:trHeight w:val="348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  <w:tc>
          <w:tcPr>
            <w:tcW w:w="9517" w:type="dxa"/>
            <w:gridSpan w:val="1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t>ITIL/ITSM - концептуальная основа процессов ИС-службы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69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  <w:tc>
          <w:tcPr>
            <w:tcW w:w="59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2.1</w:t>
            </w:r>
          </w:p>
        </w:tc>
        <w:tc>
          <w:tcPr>
            <w:tcW w:w="2955" w:type="dxa"/>
          </w:tcPr>
          <w:p w:rsidR="00BF7440" w:rsidRPr="00632C28" w:rsidRDefault="00BF7440" w:rsidP="00E919F6">
            <w:r w:rsidRPr="00632C28">
              <w:t>Общие сведения о библиотеке ITIL</w:t>
            </w:r>
          </w:p>
        </w:tc>
        <w:tc>
          <w:tcPr>
            <w:tcW w:w="854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2,5</w:t>
            </w:r>
          </w:p>
        </w:tc>
        <w:tc>
          <w:tcPr>
            <w:tcW w:w="998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</w:t>
            </w:r>
          </w:p>
        </w:tc>
        <w:tc>
          <w:tcPr>
            <w:tcW w:w="856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-</w:t>
            </w:r>
          </w:p>
        </w:tc>
        <w:tc>
          <w:tcPr>
            <w:tcW w:w="85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69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  <w:tc>
          <w:tcPr>
            <w:tcW w:w="59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2.2</w:t>
            </w:r>
          </w:p>
        </w:tc>
        <w:tc>
          <w:tcPr>
            <w:tcW w:w="2955" w:type="dxa"/>
          </w:tcPr>
          <w:p w:rsidR="00BF7440" w:rsidRPr="00632C28" w:rsidRDefault="00BF7440" w:rsidP="00E919F6">
            <w:r w:rsidRPr="00632C28">
              <w:t>Процессы поддержки ИТ-сервисов</w:t>
            </w:r>
          </w:p>
        </w:tc>
        <w:tc>
          <w:tcPr>
            <w:tcW w:w="854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3,5</w:t>
            </w:r>
          </w:p>
        </w:tc>
        <w:tc>
          <w:tcPr>
            <w:tcW w:w="998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</w:t>
            </w:r>
          </w:p>
        </w:tc>
        <w:tc>
          <w:tcPr>
            <w:tcW w:w="856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-</w:t>
            </w:r>
          </w:p>
        </w:tc>
        <w:tc>
          <w:tcPr>
            <w:tcW w:w="85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69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3</w:t>
            </w:r>
          </w:p>
        </w:tc>
        <w:tc>
          <w:tcPr>
            <w:tcW w:w="59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2.3</w:t>
            </w:r>
          </w:p>
        </w:tc>
        <w:tc>
          <w:tcPr>
            <w:tcW w:w="2955" w:type="dxa"/>
          </w:tcPr>
          <w:p w:rsidR="00BF7440" w:rsidRPr="00632C28" w:rsidRDefault="00BF7440" w:rsidP="00E919F6">
            <w:r w:rsidRPr="00632C28">
              <w:t>Процессы предоставления ИТ-сервисов</w:t>
            </w:r>
          </w:p>
        </w:tc>
        <w:tc>
          <w:tcPr>
            <w:tcW w:w="854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3,5</w:t>
            </w:r>
          </w:p>
        </w:tc>
        <w:tc>
          <w:tcPr>
            <w:tcW w:w="998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</w:t>
            </w:r>
          </w:p>
        </w:tc>
        <w:tc>
          <w:tcPr>
            <w:tcW w:w="856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-</w:t>
            </w:r>
          </w:p>
        </w:tc>
        <w:tc>
          <w:tcPr>
            <w:tcW w:w="85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69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3</w:t>
            </w:r>
          </w:p>
        </w:tc>
        <w:tc>
          <w:tcPr>
            <w:tcW w:w="59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2.4</w:t>
            </w:r>
          </w:p>
        </w:tc>
        <w:tc>
          <w:tcPr>
            <w:tcW w:w="2955" w:type="dxa"/>
          </w:tcPr>
          <w:p w:rsidR="00BF7440" w:rsidRPr="00632C28" w:rsidRDefault="00BF7440" w:rsidP="00E919F6">
            <w:r w:rsidRPr="00632C28">
              <w:t>Соглашение об уровне сервиса</w:t>
            </w:r>
          </w:p>
        </w:tc>
        <w:tc>
          <w:tcPr>
            <w:tcW w:w="854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2,5</w:t>
            </w:r>
          </w:p>
        </w:tc>
        <w:tc>
          <w:tcPr>
            <w:tcW w:w="998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</w:t>
            </w:r>
          </w:p>
        </w:tc>
        <w:tc>
          <w:tcPr>
            <w:tcW w:w="856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-</w:t>
            </w:r>
          </w:p>
        </w:tc>
        <w:tc>
          <w:tcPr>
            <w:tcW w:w="85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3</w:t>
            </w:r>
          </w:p>
        </w:tc>
        <w:tc>
          <w:tcPr>
            <w:tcW w:w="9517" w:type="dxa"/>
            <w:gridSpan w:val="1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t xml:space="preserve">Решения </w:t>
            </w:r>
            <w:proofErr w:type="spellStart"/>
            <w:r w:rsidRPr="00632C28">
              <w:t>Hewlett-Packard</w:t>
            </w:r>
            <w:proofErr w:type="spellEnd"/>
            <w:r w:rsidRPr="00632C28">
              <w:t xml:space="preserve"> по управлению информационными системами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69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4</w:t>
            </w:r>
          </w:p>
        </w:tc>
        <w:tc>
          <w:tcPr>
            <w:tcW w:w="59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3.1</w:t>
            </w:r>
          </w:p>
        </w:tc>
        <w:tc>
          <w:tcPr>
            <w:tcW w:w="2955" w:type="dxa"/>
          </w:tcPr>
          <w:p w:rsidR="00BF7440" w:rsidRPr="00632C28" w:rsidRDefault="00BF7440" w:rsidP="00E919F6">
            <w:r w:rsidRPr="00632C28">
              <w:t xml:space="preserve">Модель информационных процессов ITSM </w:t>
            </w:r>
            <w:proofErr w:type="spellStart"/>
            <w:r w:rsidRPr="00632C28">
              <w:t>Reference</w:t>
            </w:r>
            <w:proofErr w:type="spellEnd"/>
            <w:r w:rsidRPr="00632C28">
              <w:t xml:space="preserve"> </w:t>
            </w:r>
            <w:proofErr w:type="spellStart"/>
            <w:r w:rsidRPr="00632C28">
              <w:t>Model</w:t>
            </w:r>
            <w:proofErr w:type="spellEnd"/>
          </w:p>
        </w:tc>
        <w:tc>
          <w:tcPr>
            <w:tcW w:w="854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4</w:t>
            </w:r>
          </w:p>
        </w:tc>
        <w:tc>
          <w:tcPr>
            <w:tcW w:w="998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</w:t>
            </w:r>
          </w:p>
        </w:tc>
        <w:tc>
          <w:tcPr>
            <w:tcW w:w="856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-</w:t>
            </w:r>
          </w:p>
        </w:tc>
        <w:tc>
          <w:tcPr>
            <w:tcW w:w="85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69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5</w:t>
            </w:r>
          </w:p>
        </w:tc>
        <w:tc>
          <w:tcPr>
            <w:tcW w:w="59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3.2</w:t>
            </w:r>
          </w:p>
        </w:tc>
        <w:tc>
          <w:tcPr>
            <w:tcW w:w="2955" w:type="dxa"/>
          </w:tcPr>
          <w:p w:rsidR="00BF7440" w:rsidRPr="00632C28" w:rsidRDefault="00BF7440" w:rsidP="00E919F6">
            <w:r w:rsidRPr="00632C28">
              <w:t xml:space="preserve">Программные решения HP </w:t>
            </w:r>
            <w:proofErr w:type="spellStart"/>
            <w:r w:rsidRPr="00632C28">
              <w:t>OpenView</w:t>
            </w:r>
            <w:proofErr w:type="spellEnd"/>
          </w:p>
        </w:tc>
        <w:tc>
          <w:tcPr>
            <w:tcW w:w="854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3,5</w:t>
            </w:r>
          </w:p>
        </w:tc>
        <w:tc>
          <w:tcPr>
            <w:tcW w:w="998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</w:t>
            </w:r>
          </w:p>
        </w:tc>
        <w:tc>
          <w:tcPr>
            <w:tcW w:w="856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-</w:t>
            </w:r>
          </w:p>
        </w:tc>
        <w:tc>
          <w:tcPr>
            <w:tcW w:w="85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69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5</w:t>
            </w:r>
          </w:p>
        </w:tc>
        <w:tc>
          <w:tcPr>
            <w:tcW w:w="59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3.3</w:t>
            </w:r>
          </w:p>
        </w:tc>
        <w:tc>
          <w:tcPr>
            <w:tcW w:w="2955" w:type="dxa"/>
          </w:tcPr>
          <w:p w:rsidR="00BF7440" w:rsidRPr="00632C28" w:rsidRDefault="00BF7440" w:rsidP="00E919F6">
            <w:r w:rsidRPr="00632C28">
              <w:t>Управление ИТ-ресурсами</w:t>
            </w:r>
          </w:p>
        </w:tc>
        <w:tc>
          <w:tcPr>
            <w:tcW w:w="854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3,5</w:t>
            </w:r>
          </w:p>
        </w:tc>
        <w:tc>
          <w:tcPr>
            <w:tcW w:w="998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</w:t>
            </w:r>
          </w:p>
        </w:tc>
        <w:tc>
          <w:tcPr>
            <w:tcW w:w="856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-</w:t>
            </w:r>
          </w:p>
        </w:tc>
        <w:tc>
          <w:tcPr>
            <w:tcW w:w="85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4</w:t>
            </w:r>
          </w:p>
        </w:tc>
        <w:tc>
          <w:tcPr>
            <w:tcW w:w="9517" w:type="dxa"/>
            <w:gridSpan w:val="1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t>Создание информационных ресурсов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69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6</w:t>
            </w:r>
          </w:p>
        </w:tc>
        <w:tc>
          <w:tcPr>
            <w:tcW w:w="59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4.1</w:t>
            </w:r>
          </w:p>
        </w:tc>
        <w:tc>
          <w:tcPr>
            <w:tcW w:w="2955" w:type="dxa"/>
          </w:tcPr>
          <w:p w:rsidR="00BF7440" w:rsidRPr="00632C28" w:rsidRDefault="00BF7440" w:rsidP="00E919F6">
            <w:r w:rsidRPr="00632C28">
              <w:t xml:space="preserve">Структура </w:t>
            </w:r>
            <w:r w:rsidRPr="00632C28">
              <w:rPr>
                <w:lang w:val="en-US"/>
              </w:rPr>
              <w:t>WEB</w:t>
            </w:r>
            <w:r w:rsidRPr="00632C28">
              <w:t>-сайта</w:t>
            </w:r>
          </w:p>
        </w:tc>
        <w:tc>
          <w:tcPr>
            <w:tcW w:w="854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4,5</w:t>
            </w:r>
          </w:p>
        </w:tc>
        <w:tc>
          <w:tcPr>
            <w:tcW w:w="998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  <w:tc>
          <w:tcPr>
            <w:tcW w:w="856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-</w:t>
            </w:r>
          </w:p>
        </w:tc>
        <w:tc>
          <w:tcPr>
            <w:tcW w:w="85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69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6-8</w:t>
            </w:r>
          </w:p>
        </w:tc>
        <w:tc>
          <w:tcPr>
            <w:tcW w:w="59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4.2</w:t>
            </w:r>
          </w:p>
        </w:tc>
        <w:tc>
          <w:tcPr>
            <w:tcW w:w="2955" w:type="dxa"/>
          </w:tcPr>
          <w:p w:rsidR="00BF7440" w:rsidRPr="00632C28" w:rsidRDefault="00BF7440" w:rsidP="00E919F6">
            <w:r w:rsidRPr="00632C28">
              <w:t xml:space="preserve">Язык гипертекстовой разметки HTML </w:t>
            </w:r>
          </w:p>
        </w:tc>
        <w:tc>
          <w:tcPr>
            <w:tcW w:w="854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20,5</w:t>
            </w:r>
          </w:p>
        </w:tc>
        <w:tc>
          <w:tcPr>
            <w:tcW w:w="998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  <w:tc>
          <w:tcPr>
            <w:tcW w:w="856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10</w:t>
            </w:r>
          </w:p>
        </w:tc>
        <w:tc>
          <w:tcPr>
            <w:tcW w:w="85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7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5</w:t>
            </w:r>
          </w:p>
        </w:tc>
        <w:tc>
          <w:tcPr>
            <w:tcW w:w="9517" w:type="dxa"/>
            <w:gridSpan w:val="1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t>Облачные технологии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69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9</w:t>
            </w:r>
          </w:p>
        </w:tc>
        <w:tc>
          <w:tcPr>
            <w:tcW w:w="59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5.1</w:t>
            </w:r>
          </w:p>
        </w:tc>
        <w:tc>
          <w:tcPr>
            <w:tcW w:w="2964" w:type="dxa"/>
            <w:gridSpan w:val="2"/>
          </w:tcPr>
          <w:p w:rsidR="00BF7440" w:rsidRPr="00632C28" w:rsidRDefault="00BF7440" w:rsidP="00E919F6">
            <w:r w:rsidRPr="00632C28">
              <w:t>Понятие облачных технологий</w:t>
            </w:r>
          </w:p>
        </w:tc>
        <w:tc>
          <w:tcPr>
            <w:tcW w:w="85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2,5</w:t>
            </w:r>
          </w:p>
        </w:tc>
        <w:tc>
          <w:tcPr>
            <w:tcW w:w="992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  <w:tc>
          <w:tcPr>
            <w:tcW w:w="856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-</w:t>
            </w:r>
          </w:p>
        </w:tc>
        <w:tc>
          <w:tcPr>
            <w:tcW w:w="85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</w:tr>
      <w:tr w:rsidR="00BF7440" w:rsidRPr="00632C28" w:rsidTr="00E919F6">
        <w:trPr>
          <w:trHeight w:val="332"/>
        </w:trPr>
        <w:tc>
          <w:tcPr>
            <w:tcW w:w="594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69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9</w:t>
            </w:r>
          </w:p>
        </w:tc>
        <w:tc>
          <w:tcPr>
            <w:tcW w:w="59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5.2</w:t>
            </w:r>
          </w:p>
        </w:tc>
        <w:tc>
          <w:tcPr>
            <w:tcW w:w="2964" w:type="dxa"/>
            <w:gridSpan w:val="2"/>
          </w:tcPr>
          <w:p w:rsidR="00BF7440" w:rsidRPr="00632C28" w:rsidRDefault="00BF7440" w:rsidP="00E919F6">
            <w:r w:rsidRPr="00632C28">
              <w:t xml:space="preserve">Облачные сервисы </w:t>
            </w:r>
            <w:proofErr w:type="spellStart"/>
            <w:r w:rsidRPr="00632C28">
              <w:t>Google</w:t>
            </w:r>
            <w:proofErr w:type="spellEnd"/>
          </w:p>
        </w:tc>
        <w:tc>
          <w:tcPr>
            <w:tcW w:w="85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16,5</w:t>
            </w:r>
          </w:p>
        </w:tc>
        <w:tc>
          <w:tcPr>
            <w:tcW w:w="992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2</w:t>
            </w:r>
          </w:p>
        </w:tc>
        <w:tc>
          <w:tcPr>
            <w:tcW w:w="856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8</w:t>
            </w:r>
          </w:p>
        </w:tc>
        <w:tc>
          <w:tcPr>
            <w:tcW w:w="85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7</w:t>
            </w:r>
          </w:p>
        </w:tc>
      </w:tr>
      <w:tr w:rsidR="00BF7440" w:rsidTr="00E919F6">
        <w:trPr>
          <w:cantSplit/>
          <w:trHeight w:val="348"/>
        </w:trPr>
        <w:tc>
          <w:tcPr>
            <w:tcW w:w="4844" w:type="dxa"/>
            <w:gridSpan w:val="6"/>
          </w:tcPr>
          <w:p w:rsidR="00BF7440" w:rsidRPr="00632C28" w:rsidRDefault="00BF7440" w:rsidP="00E919F6">
            <w:pPr>
              <w:rPr>
                <w:sz w:val="28"/>
              </w:rPr>
            </w:pPr>
            <w:r w:rsidRPr="00632C28">
              <w:rPr>
                <w:sz w:val="28"/>
              </w:rPr>
              <w:t>Всего</w:t>
            </w:r>
          </w:p>
        </w:tc>
        <w:tc>
          <w:tcPr>
            <w:tcW w:w="851" w:type="dxa"/>
            <w:gridSpan w:val="2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72</w:t>
            </w:r>
          </w:p>
        </w:tc>
        <w:tc>
          <w:tcPr>
            <w:tcW w:w="992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18</w:t>
            </w:r>
          </w:p>
        </w:tc>
        <w:tc>
          <w:tcPr>
            <w:tcW w:w="856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18</w:t>
            </w:r>
          </w:p>
        </w:tc>
        <w:tc>
          <w:tcPr>
            <w:tcW w:w="855" w:type="dxa"/>
          </w:tcPr>
          <w:p w:rsidR="00BF7440" w:rsidRPr="00632C28" w:rsidRDefault="00BF7440" w:rsidP="00E919F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BF7440" w:rsidRDefault="00BF7440" w:rsidP="00E919F6">
            <w:pPr>
              <w:jc w:val="center"/>
              <w:rPr>
                <w:sz w:val="28"/>
              </w:rPr>
            </w:pPr>
            <w:r w:rsidRPr="00632C28">
              <w:rPr>
                <w:sz w:val="28"/>
              </w:rPr>
              <w:t>36</w:t>
            </w:r>
          </w:p>
        </w:tc>
      </w:tr>
    </w:tbl>
    <w:p w:rsidR="00B7642A" w:rsidRDefault="00B7642A" w:rsidP="00BF7440">
      <w:pPr>
        <w:suppressAutoHyphens/>
        <w:autoSpaceDE w:val="0"/>
        <w:autoSpaceDN w:val="0"/>
        <w:adjustRightInd w:val="0"/>
        <w:spacing w:after="100" w:afterAutospacing="1"/>
        <w:jc w:val="center"/>
      </w:pPr>
    </w:p>
    <w:sectPr w:rsidR="00B7642A" w:rsidSect="003658A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D3" w:rsidRDefault="00B512D3" w:rsidP="003658A3">
      <w:r>
        <w:separator/>
      </w:r>
    </w:p>
  </w:endnote>
  <w:endnote w:type="continuationSeparator" w:id="0">
    <w:p w:rsidR="00B512D3" w:rsidRDefault="00B512D3" w:rsidP="0036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D3" w:rsidRDefault="00B512D3" w:rsidP="003658A3">
      <w:r>
        <w:separator/>
      </w:r>
    </w:p>
  </w:footnote>
  <w:footnote w:type="continuationSeparator" w:id="0">
    <w:p w:rsidR="00B512D3" w:rsidRDefault="00B512D3" w:rsidP="0036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059986"/>
      <w:docPartObj>
        <w:docPartGallery w:val="Page Numbers (Top of Page)"/>
        <w:docPartUnique/>
      </w:docPartObj>
    </w:sdtPr>
    <w:sdtEndPr/>
    <w:sdtContent>
      <w:p w:rsidR="003658A3" w:rsidRDefault="003658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292">
          <w:rPr>
            <w:noProof/>
          </w:rPr>
          <w:t>2</w:t>
        </w:r>
        <w:r>
          <w:fldChar w:fldCharType="end"/>
        </w:r>
      </w:p>
    </w:sdtContent>
  </w:sdt>
  <w:p w:rsidR="003658A3" w:rsidRDefault="003658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2A"/>
    <w:rsid w:val="00002B29"/>
    <w:rsid w:val="00003E83"/>
    <w:rsid w:val="00005428"/>
    <w:rsid w:val="00007640"/>
    <w:rsid w:val="0001118C"/>
    <w:rsid w:val="00012BDC"/>
    <w:rsid w:val="000149D4"/>
    <w:rsid w:val="0001665F"/>
    <w:rsid w:val="0002017B"/>
    <w:rsid w:val="00021F24"/>
    <w:rsid w:val="00022838"/>
    <w:rsid w:val="00024D3B"/>
    <w:rsid w:val="0003122A"/>
    <w:rsid w:val="00031ED8"/>
    <w:rsid w:val="0003240F"/>
    <w:rsid w:val="00032C74"/>
    <w:rsid w:val="000351D1"/>
    <w:rsid w:val="0003623B"/>
    <w:rsid w:val="00037D19"/>
    <w:rsid w:val="000464C6"/>
    <w:rsid w:val="00047068"/>
    <w:rsid w:val="000519A4"/>
    <w:rsid w:val="000612FA"/>
    <w:rsid w:val="000653BA"/>
    <w:rsid w:val="0006542A"/>
    <w:rsid w:val="00065F75"/>
    <w:rsid w:val="000661F7"/>
    <w:rsid w:val="00066D02"/>
    <w:rsid w:val="0006743D"/>
    <w:rsid w:val="000742E8"/>
    <w:rsid w:val="00077F47"/>
    <w:rsid w:val="00080B27"/>
    <w:rsid w:val="000859F0"/>
    <w:rsid w:val="00091229"/>
    <w:rsid w:val="000952A0"/>
    <w:rsid w:val="000A1434"/>
    <w:rsid w:val="000A32EA"/>
    <w:rsid w:val="000A42CD"/>
    <w:rsid w:val="000A527E"/>
    <w:rsid w:val="000B03DC"/>
    <w:rsid w:val="000B3419"/>
    <w:rsid w:val="000B3B4D"/>
    <w:rsid w:val="000B4DF7"/>
    <w:rsid w:val="000B4E17"/>
    <w:rsid w:val="000C28B4"/>
    <w:rsid w:val="000C5B2A"/>
    <w:rsid w:val="000D6AF2"/>
    <w:rsid w:val="000D6B39"/>
    <w:rsid w:val="000D6BBC"/>
    <w:rsid w:val="000E074A"/>
    <w:rsid w:val="000E0DC2"/>
    <w:rsid w:val="000E3990"/>
    <w:rsid w:val="000E6CEA"/>
    <w:rsid w:val="000F30F2"/>
    <w:rsid w:val="000F39F8"/>
    <w:rsid w:val="000F6C66"/>
    <w:rsid w:val="000F7C26"/>
    <w:rsid w:val="00101745"/>
    <w:rsid w:val="001020CD"/>
    <w:rsid w:val="00104055"/>
    <w:rsid w:val="00105DAD"/>
    <w:rsid w:val="00110197"/>
    <w:rsid w:val="001101DD"/>
    <w:rsid w:val="001114CD"/>
    <w:rsid w:val="001130F2"/>
    <w:rsid w:val="00114052"/>
    <w:rsid w:val="001156C3"/>
    <w:rsid w:val="00117389"/>
    <w:rsid w:val="00122EF9"/>
    <w:rsid w:val="001238AB"/>
    <w:rsid w:val="00124E41"/>
    <w:rsid w:val="00134697"/>
    <w:rsid w:val="00135D63"/>
    <w:rsid w:val="001444F0"/>
    <w:rsid w:val="0015200A"/>
    <w:rsid w:val="0015535E"/>
    <w:rsid w:val="00156E89"/>
    <w:rsid w:val="00166435"/>
    <w:rsid w:val="0017462C"/>
    <w:rsid w:val="001752E1"/>
    <w:rsid w:val="00175FDB"/>
    <w:rsid w:val="001774FE"/>
    <w:rsid w:val="00181A65"/>
    <w:rsid w:val="00181C8F"/>
    <w:rsid w:val="00182C48"/>
    <w:rsid w:val="0018562F"/>
    <w:rsid w:val="001860AA"/>
    <w:rsid w:val="00186C00"/>
    <w:rsid w:val="001870D3"/>
    <w:rsid w:val="00193DC9"/>
    <w:rsid w:val="001A4C70"/>
    <w:rsid w:val="001A5F93"/>
    <w:rsid w:val="001A7B50"/>
    <w:rsid w:val="001A7B85"/>
    <w:rsid w:val="001B0FD2"/>
    <w:rsid w:val="001C4260"/>
    <w:rsid w:val="001C4500"/>
    <w:rsid w:val="001D1A75"/>
    <w:rsid w:val="001D481A"/>
    <w:rsid w:val="001D5CBF"/>
    <w:rsid w:val="001E725C"/>
    <w:rsid w:val="001E7387"/>
    <w:rsid w:val="001E7EA6"/>
    <w:rsid w:val="001F4A81"/>
    <w:rsid w:val="001F789A"/>
    <w:rsid w:val="0020246E"/>
    <w:rsid w:val="002043C9"/>
    <w:rsid w:val="002050D8"/>
    <w:rsid w:val="00210079"/>
    <w:rsid w:val="00210AF3"/>
    <w:rsid w:val="00215027"/>
    <w:rsid w:val="00217B35"/>
    <w:rsid w:val="00221112"/>
    <w:rsid w:val="00221293"/>
    <w:rsid w:val="002346FF"/>
    <w:rsid w:val="00237FFE"/>
    <w:rsid w:val="0024154F"/>
    <w:rsid w:val="00241F00"/>
    <w:rsid w:val="00242D15"/>
    <w:rsid w:val="00242EFC"/>
    <w:rsid w:val="00243F18"/>
    <w:rsid w:val="0024474E"/>
    <w:rsid w:val="00244DAC"/>
    <w:rsid w:val="00251025"/>
    <w:rsid w:val="00253492"/>
    <w:rsid w:val="00253D66"/>
    <w:rsid w:val="002553D4"/>
    <w:rsid w:val="0025550B"/>
    <w:rsid w:val="00256AA3"/>
    <w:rsid w:val="00264C32"/>
    <w:rsid w:val="002651C8"/>
    <w:rsid w:val="0026655A"/>
    <w:rsid w:val="00267E63"/>
    <w:rsid w:val="00276961"/>
    <w:rsid w:val="00281577"/>
    <w:rsid w:val="00283E69"/>
    <w:rsid w:val="0028635C"/>
    <w:rsid w:val="00286839"/>
    <w:rsid w:val="0028764F"/>
    <w:rsid w:val="0029323D"/>
    <w:rsid w:val="00295C92"/>
    <w:rsid w:val="002968CC"/>
    <w:rsid w:val="002A46C9"/>
    <w:rsid w:val="002A64C6"/>
    <w:rsid w:val="002B1AC5"/>
    <w:rsid w:val="002B3CE4"/>
    <w:rsid w:val="002C42D1"/>
    <w:rsid w:val="002C5371"/>
    <w:rsid w:val="002C745E"/>
    <w:rsid w:val="002D08FD"/>
    <w:rsid w:val="002D3215"/>
    <w:rsid w:val="002D3B1A"/>
    <w:rsid w:val="002D668F"/>
    <w:rsid w:val="002E073D"/>
    <w:rsid w:val="002E327C"/>
    <w:rsid w:val="002E5709"/>
    <w:rsid w:val="002E790B"/>
    <w:rsid w:val="002F0376"/>
    <w:rsid w:val="002F0730"/>
    <w:rsid w:val="002F1A41"/>
    <w:rsid w:val="002F2377"/>
    <w:rsid w:val="002F3D88"/>
    <w:rsid w:val="003043F8"/>
    <w:rsid w:val="0031081D"/>
    <w:rsid w:val="00320A3C"/>
    <w:rsid w:val="00324092"/>
    <w:rsid w:val="00326292"/>
    <w:rsid w:val="00327C93"/>
    <w:rsid w:val="00332EC8"/>
    <w:rsid w:val="003356AE"/>
    <w:rsid w:val="00336F30"/>
    <w:rsid w:val="00341DE9"/>
    <w:rsid w:val="00342B19"/>
    <w:rsid w:val="003447F3"/>
    <w:rsid w:val="00352936"/>
    <w:rsid w:val="003573C8"/>
    <w:rsid w:val="0036190C"/>
    <w:rsid w:val="0036216C"/>
    <w:rsid w:val="003658A3"/>
    <w:rsid w:val="003707D4"/>
    <w:rsid w:val="003739D1"/>
    <w:rsid w:val="003743D5"/>
    <w:rsid w:val="003754CA"/>
    <w:rsid w:val="0037605B"/>
    <w:rsid w:val="00377127"/>
    <w:rsid w:val="003815FC"/>
    <w:rsid w:val="00386C98"/>
    <w:rsid w:val="0039240A"/>
    <w:rsid w:val="0039780D"/>
    <w:rsid w:val="003A0065"/>
    <w:rsid w:val="003A0840"/>
    <w:rsid w:val="003A2B9E"/>
    <w:rsid w:val="003B0396"/>
    <w:rsid w:val="003B0975"/>
    <w:rsid w:val="003B137D"/>
    <w:rsid w:val="003B15E4"/>
    <w:rsid w:val="003B327B"/>
    <w:rsid w:val="003B5E06"/>
    <w:rsid w:val="003C1168"/>
    <w:rsid w:val="003C2421"/>
    <w:rsid w:val="003C480E"/>
    <w:rsid w:val="003D12B0"/>
    <w:rsid w:val="003D295A"/>
    <w:rsid w:val="003D406C"/>
    <w:rsid w:val="003D424C"/>
    <w:rsid w:val="003D57FB"/>
    <w:rsid w:val="003D62CB"/>
    <w:rsid w:val="003D73BC"/>
    <w:rsid w:val="003E26C3"/>
    <w:rsid w:val="003E68A1"/>
    <w:rsid w:val="003E6D8B"/>
    <w:rsid w:val="003F0350"/>
    <w:rsid w:val="003F2181"/>
    <w:rsid w:val="003F4009"/>
    <w:rsid w:val="00404101"/>
    <w:rsid w:val="004041D4"/>
    <w:rsid w:val="004042DA"/>
    <w:rsid w:val="004054B8"/>
    <w:rsid w:val="00410A42"/>
    <w:rsid w:val="00412746"/>
    <w:rsid w:val="004133CC"/>
    <w:rsid w:val="00422CCC"/>
    <w:rsid w:val="004240C3"/>
    <w:rsid w:val="00424C95"/>
    <w:rsid w:val="00425145"/>
    <w:rsid w:val="004314AC"/>
    <w:rsid w:val="00442EA0"/>
    <w:rsid w:val="00445EF7"/>
    <w:rsid w:val="00451AB7"/>
    <w:rsid w:val="004540FA"/>
    <w:rsid w:val="00457744"/>
    <w:rsid w:val="00460970"/>
    <w:rsid w:val="0046410E"/>
    <w:rsid w:val="004646BF"/>
    <w:rsid w:val="00467214"/>
    <w:rsid w:val="00467C1F"/>
    <w:rsid w:val="00467E45"/>
    <w:rsid w:val="004736EE"/>
    <w:rsid w:val="00481406"/>
    <w:rsid w:val="00485F7F"/>
    <w:rsid w:val="004870D1"/>
    <w:rsid w:val="00487C4C"/>
    <w:rsid w:val="004915B1"/>
    <w:rsid w:val="0049607E"/>
    <w:rsid w:val="00497D91"/>
    <w:rsid w:val="004A3125"/>
    <w:rsid w:val="004A67B5"/>
    <w:rsid w:val="004B2565"/>
    <w:rsid w:val="004B661D"/>
    <w:rsid w:val="004B7ABD"/>
    <w:rsid w:val="004C2EE2"/>
    <w:rsid w:val="004C7F54"/>
    <w:rsid w:val="004D16EB"/>
    <w:rsid w:val="004D32BC"/>
    <w:rsid w:val="004D3460"/>
    <w:rsid w:val="004D78C9"/>
    <w:rsid w:val="004E3203"/>
    <w:rsid w:val="004E401B"/>
    <w:rsid w:val="004F08B7"/>
    <w:rsid w:val="004F5900"/>
    <w:rsid w:val="004F650F"/>
    <w:rsid w:val="00500B2C"/>
    <w:rsid w:val="005015FA"/>
    <w:rsid w:val="00501A4A"/>
    <w:rsid w:val="00503514"/>
    <w:rsid w:val="0050514C"/>
    <w:rsid w:val="005059AF"/>
    <w:rsid w:val="0051284C"/>
    <w:rsid w:val="00513F73"/>
    <w:rsid w:val="00514734"/>
    <w:rsid w:val="00520CA9"/>
    <w:rsid w:val="005211BA"/>
    <w:rsid w:val="0052387F"/>
    <w:rsid w:val="00523904"/>
    <w:rsid w:val="00526AF8"/>
    <w:rsid w:val="0052772B"/>
    <w:rsid w:val="005318C1"/>
    <w:rsid w:val="00536F21"/>
    <w:rsid w:val="005441E0"/>
    <w:rsid w:val="0055289F"/>
    <w:rsid w:val="00553F92"/>
    <w:rsid w:val="005546C5"/>
    <w:rsid w:val="005569E8"/>
    <w:rsid w:val="00561BA8"/>
    <w:rsid w:val="00564186"/>
    <w:rsid w:val="00565AD8"/>
    <w:rsid w:val="005767C2"/>
    <w:rsid w:val="0057740F"/>
    <w:rsid w:val="00591C21"/>
    <w:rsid w:val="00592598"/>
    <w:rsid w:val="00594F17"/>
    <w:rsid w:val="00596889"/>
    <w:rsid w:val="00597494"/>
    <w:rsid w:val="005A03B5"/>
    <w:rsid w:val="005A1370"/>
    <w:rsid w:val="005A1CC8"/>
    <w:rsid w:val="005A3266"/>
    <w:rsid w:val="005A5D91"/>
    <w:rsid w:val="005B50F4"/>
    <w:rsid w:val="005B7BAB"/>
    <w:rsid w:val="005B7CF7"/>
    <w:rsid w:val="005C3D49"/>
    <w:rsid w:val="005D0E21"/>
    <w:rsid w:val="005D68F0"/>
    <w:rsid w:val="005D6DD6"/>
    <w:rsid w:val="005E2153"/>
    <w:rsid w:val="005E4C95"/>
    <w:rsid w:val="005E5594"/>
    <w:rsid w:val="005E5E52"/>
    <w:rsid w:val="005F1953"/>
    <w:rsid w:val="00600991"/>
    <w:rsid w:val="00613BB0"/>
    <w:rsid w:val="006212E2"/>
    <w:rsid w:val="00622E99"/>
    <w:rsid w:val="0063172E"/>
    <w:rsid w:val="00635899"/>
    <w:rsid w:val="006418AF"/>
    <w:rsid w:val="00642A1A"/>
    <w:rsid w:val="00643185"/>
    <w:rsid w:val="00643DD9"/>
    <w:rsid w:val="006443E4"/>
    <w:rsid w:val="00644CA0"/>
    <w:rsid w:val="006517C5"/>
    <w:rsid w:val="006529F0"/>
    <w:rsid w:val="0065401D"/>
    <w:rsid w:val="0065426F"/>
    <w:rsid w:val="00656210"/>
    <w:rsid w:val="00656BF6"/>
    <w:rsid w:val="00656EAF"/>
    <w:rsid w:val="00660617"/>
    <w:rsid w:val="0066555D"/>
    <w:rsid w:val="0067120F"/>
    <w:rsid w:val="0067295E"/>
    <w:rsid w:val="006730F0"/>
    <w:rsid w:val="00680517"/>
    <w:rsid w:val="00682676"/>
    <w:rsid w:val="00686E3F"/>
    <w:rsid w:val="006A1A0B"/>
    <w:rsid w:val="006A3806"/>
    <w:rsid w:val="006A64D8"/>
    <w:rsid w:val="006A7EA3"/>
    <w:rsid w:val="006B0F0B"/>
    <w:rsid w:val="006B3DA1"/>
    <w:rsid w:val="006B6A35"/>
    <w:rsid w:val="006C2CA1"/>
    <w:rsid w:val="006C3CB7"/>
    <w:rsid w:val="006C680B"/>
    <w:rsid w:val="006D13FF"/>
    <w:rsid w:val="006D4C1C"/>
    <w:rsid w:val="006D4C84"/>
    <w:rsid w:val="006F1E65"/>
    <w:rsid w:val="006F234B"/>
    <w:rsid w:val="006F34D4"/>
    <w:rsid w:val="00702019"/>
    <w:rsid w:val="007117CD"/>
    <w:rsid w:val="00711C0F"/>
    <w:rsid w:val="00714038"/>
    <w:rsid w:val="0072025F"/>
    <w:rsid w:val="00721F27"/>
    <w:rsid w:val="00724B95"/>
    <w:rsid w:val="007300B3"/>
    <w:rsid w:val="0073069D"/>
    <w:rsid w:val="007335CA"/>
    <w:rsid w:val="00735B90"/>
    <w:rsid w:val="007412DA"/>
    <w:rsid w:val="00742245"/>
    <w:rsid w:val="00743442"/>
    <w:rsid w:val="00746485"/>
    <w:rsid w:val="007522AC"/>
    <w:rsid w:val="007545D3"/>
    <w:rsid w:val="00754F7E"/>
    <w:rsid w:val="007563E7"/>
    <w:rsid w:val="00762417"/>
    <w:rsid w:val="00762CE0"/>
    <w:rsid w:val="00771918"/>
    <w:rsid w:val="00776158"/>
    <w:rsid w:val="00780565"/>
    <w:rsid w:val="007815B1"/>
    <w:rsid w:val="00784E99"/>
    <w:rsid w:val="0078694C"/>
    <w:rsid w:val="00791490"/>
    <w:rsid w:val="00791D9E"/>
    <w:rsid w:val="0079699E"/>
    <w:rsid w:val="007A56F0"/>
    <w:rsid w:val="007A6AD0"/>
    <w:rsid w:val="007A6BDC"/>
    <w:rsid w:val="007A7C61"/>
    <w:rsid w:val="007B048E"/>
    <w:rsid w:val="007B2232"/>
    <w:rsid w:val="007B48FD"/>
    <w:rsid w:val="007B60F6"/>
    <w:rsid w:val="007C49EA"/>
    <w:rsid w:val="007C5C8C"/>
    <w:rsid w:val="007C5E09"/>
    <w:rsid w:val="007C7807"/>
    <w:rsid w:val="007D0E95"/>
    <w:rsid w:val="007D1C63"/>
    <w:rsid w:val="007D2CA7"/>
    <w:rsid w:val="007D4307"/>
    <w:rsid w:val="007D6284"/>
    <w:rsid w:val="007D6394"/>
    <w:rsid w:val="007E2DBC"/>
    <w:rsid w:val="007E75E3"/>
    <w:rsid w:val="007E7EAA"/>
    <w:rsid w:val="007F084F"/>
    <w:rsid w:val="007F1B01"/>
    <w:rsid w:val="007F3BD7"/>
    <w:rsid w:val="007F44B8"/>
    <w:rsid w:val="007F4AFD"/>
    <w:rsid w:val="00802D07"/>
    <w:rsid w:val="0080453E"/>
    <w:rsid w:val="008105E0"/>
    <w:rsid w:val="00812719"/>
    <w:rsid w:val="00816796"/>
    <w:rsid w:val="00820582"/>
    <w:rsid w:val="00820A28"/>
    <w:rsid w:val="00820C67"/>
    <w:rsid w:val="00842532"/>
    <w:rsid w:val="008429CC"/>
    <w:rsid w:val="0084396B"/>
    <w:rsid w:val="008448D4"/>
    <w:rsid w:val="008510B9"/>
    <w:rsid w:val="00851F71"/>
    <w:rsid w:val="00852827"/>
    <w:rsid w:val="00854480"/>
    <w:rsid w:val="00855625"/>
    <w:rsid w:val="00863B7A"/>
    <w:rsid w:val="00865DED"/>
    <w:rsid w:val="00870BA5"/>
    <w:rsid w:val="00870FFC"/>
    <w:rsid w:val="008740B1"/>
    <w:rsid w:val="0087548D"/>
    <w:rsid w:val="0088050A"/>
    <w:rsid w:val="00885C26"/>
    <w:rsid w:val="00886982"/>
    <w:rsid w:val="00890E9F"/>
    <w:rsid w:val="00892A3A"/>
    <w:rsid w:val="008A2388"/>
    <w:rsid w:val="008A32B1"/>
    <w:rsid w:val="008A32C7"/>
    <w:rsid w:val="008A5F01"/>
    <w:rsid w:val="008A6894"/>
    <w:rsid w:val="008A736F"/>
    <w:rsid w:val="008B5F88"/>
    <w:rsid w:val="008B6514"/>
    <w:rsid w:val="008B7301"/>
    <w:rsid w:val="008C0230"/>
    <w:rsid w:val="008C0585"/>
    <w:rsid w:val="008C1D39"/>
    <w:rsid w:val="008C4708"/>
    <w:rsid w:val="008C5F3E"/>
    <w:rsid w:val="008C6014"/>
    <w:rsid w:val="008C745A"/>
    <w:rsid w:val="008E054B"/>
    <w:rsid w:val="008E628F"/>
    <w:rsid w:val="008E6834"/>
    <w:rsid w:val="00900538"/>
    <w:rsid w:val="009018EF"/>
    <w:rsid w:val="0090739A"/>
    <w:rsid w:val="00911AFF"/>
    <w:rsid w:val="009124F4"/>
    <w:rsid w:val="00913666"/>
    <w:rsid w:val="00914D7C"/>
    <w:rsid w:val="00916774"/>
    <w:rsid w:val="0092142B"/>
    <w:rsid w:val="00927952"/>
    <w:rsid w:val="00930C95"/>
    <w:rsid w:val="00931BF5"/>
    <w:rsid w:val="00933110"/>
    <w:rsid w:val="009341EE"/>
    <w:rsid w:val="009348CE"/>
    <w:rsid w:val="00935031"/>
    <w:rsid w:val="00937715"/>
    <w:rsid w:val="00942FEA"/>
    <w:rsid w:val="00943BF8"/>
    <w:rsid w:val="00946019"/>
    <w:rsid w:val="00946597"/>
    <w:rsid w:val="0094772A"/>
    <w:rsid w:val="00950D84"/>
    <w:rsid w:val="009516F0"/>
    <w:rsid w:val="00951795"/>
    <w:rsid w:val="009559BC"/>
    <w:rsid w:val="00957353"/>
    <w:rsid w:val="009640CB"/>
    <w:rsid w:val="00964723"/>
    <w:rsid w:val="00967468"/>
    <w:rsid w:val="00970B4F"/>
    <w:rsid w:val="009713AC"/>
    <w:rsid w:val="00974706"/>
    <w:rsid w:val="00974D6C"/>
    <w:rsid w:val="00985252"/>
    <w:rsid w:val="00991965"/>
    <w:rsid w:val="00992D3A"/>
    <w:rsid w:val="00994056"/>
    <w:rsid w:val="009A107A"/>
    <w:rsid w:val="009A3266"/>
    <w:rsid w:val="009A331A"/>
    <w:rsid w:val="009A69F3"/>
    <w:rsid w:val="009B00FE"/>
    <w:rsid w:val="009B3056"/>
    <w:rsid w:val="009B7AC3"/>
    <w:rsid w:val="009C0E8B"/>
    <w:rsid w:val="009C3639"/>
    <w:rsid w:val="009C4FB2"/>
    <w:rsid w:val="009C64A3"/>
    <w:rsid w:val="009D248A"/>
    <w:rsid w:val="009E0E2A"/>
    <w:rsid w:val="009E1834"/>
    <w:rsid w:val="009E64A9"/>
    <w:rsid w:val="009F18CE"/>
    <w:rsid w:val="009F32FB"/>
    <w:rsid w:val="009F4DF2"/>
    <w:rsid w:val="00A02961"/>
    <w:rsid w:val="00A0341F"/>
    <w:rsid w:val="00A078FD"/>
    <w:rsid w:val="00A10E87"/>
    <w:rsid w:val="00A11A35"/>
    <w:rsid w:val="00A13EBF"/>
    <w:rsid w:val="00A158EC"/>
    <w:rsid w:val="00A20122"/>
    <w:rsid w:val="00A243F5"/>
    <w:rsid w:val="00A33518"/>
    <w:rsid w:val="00A36CC9"/>
    <w:rsid w:val="00A37383"/>
    <w:rsid w:val="00A37F5C"/>
    <w:rsid w:val="00A37F8A"/>
    <w:rsid w:val="00A408EE"/>
    <w:rsid w:val="00A503E4"/>
    <w:rsid w:val="00A5460D"/>
    <w:rsid w:val="00A6258A"/>
    <w:rsid w:val="00A6282A"/>
    <w:rsid w:val="00A641BF"/>
    <w:rsid w:val="00A6433E"/>
    <w:rsid w:val="00A645F0"/>
    <w:rsid w:val="00A72FCB"/>
    <w:rsid w:val="00A73250"/>
    <w:rsid w:val="00A7609A"/>
    <w:rsid w:val="00A7751C"/>
    <w:rsid w:val="00A83E77"/>
    <w:rsid w:val="00A873D8"/>
    <w:rsid w:val="00A90773"/>
    <w:rsid w:val="00A9146F"/>
    <w:rsid w:val="00A91821"/>
    <w:rsid w:val="00A91FF2"/>
    <w:rsid w:val="00A92AB6"/>
    <w:rsid w:val="00AA0760"/>
    <w:rsid w:val="00AA2B51"/>
    <w:rsid w:val="00AA3EA7"/>
    <w:rsid w:val="00AA5556"/>
    <w:rsid w:val="00AB4A21"/>
    <w:rsid w:val="00AB58A5"/>
    <w:rsid w:val="00AC4671"/>
    <w:rsid w:val="00AC78B8"/>
    <w:rsid w:val="00AC7E94"/>
    <w:rsid w:val="00AD36C0"/>
    <w:rsid w:val="00AD7682"/>
    <w:rsid w:val="00AE095E"/>
    <w:rsid w:val="00AE150A"/>
    <w:rsid w:val="00AE493E"/>
    <w:rsid w:val="00AE4BB6"/>
    <w:rsid w:val="00AE5142"/>
    <w:rsid w:val="00AE7BC6"/>
    <w:rsid w:val="00AF142F"/>
    <w:rsid w:val="00AF4335"/>
    <w:rsid w:val="00AF4892"/>
    <w:rsid w:val="00AF540F"/>
    <w:rsid w:val="00AF5AF6"/>
    <w:rsid w:val="00B0024C"/>
    <w:rsid w:val="00B0116F"/>
    <w:rsid w:val="00B01B4C"/>
    <w:rsid w:val="00B04C07"/>
    <w:rsid w:val="00B076F3"/>
    <w:rsid w:val="00B13CB5"/>
    <w:rsid w:val="00B165BA"/>
    <w:rsid w:val="00B2137C"/>
    <w:rsid w:val="00B22E26"/>
    <w:rsid w:val="00B25AE2"/>
    <w:rsid w:val="00B31CB0"/>
    <w:rsid w:val="00B32EE7"/>
    <w:rsid w:val="00B40D4F"/>
    <w:rsid w:val="00B453B6"/>
    <w:rsid w:val="00B4741A"/>
    <w:rsid w:val="00B512D3"/>
    <w:rsid w:val="00B527FD"/>
    <w:rsid w:val="00B5302D"/>
    <w:rsid w:val="00B540CB"/>
    <w:rsid w:val="00B574D2"/>
    <w:rsid w:val="00B64CF2"/>
    <w:rsid w:val="00B64D56"/>
    <w:rsid w:val="00B67DB4"/>
    <w:rsid w:val="00B7203D"/>
    <w:rsid w:val="00B7237F"/>
    <w:rsid w:val="00B72913"/>
    <w:rsid w:val="00B7642A"/>
    <w:rsid w:val="00B778C0"/>
    <w:rsid w:val="00B90A75"/>
    <w:rsid w:val="00B92928"/>
    <w:rsid w:val="00B93FD0"/>
    <w:rsid w:val="00BA1766"/>
    <w:rsid w:val="00BA1898"/>
    <w:rsid w:val="00BA1EE2"/>
    <w:rsid w:val="00BA2956"/>
    <w:rsid w:val="00BA4C04"/>
    <w:rsid w:val="00BA55A4"/>
    <w:rsid w:val="00BA7615"/>
    <w:rsid w:val="00BA76EF"/>
    <w:rsid w:val="00BB1A44"/>
    <w:rsid w:val="00BB21A7"/>
    <w:rsid w:val="00BB3741"/>
    <w:rsid w:val="00BB3E79"/>
    <w:rsid w:val="00BB7997"/>
    <w:rsid w:val="00BC3CB9"/>
    <w:rsid w:val="00BC4566"/>
    <w:rsid w:val="00BC57D8"/>
    <w:rsid w:val="00BC59B7"/>
    <w:rsid w:val="00BD1312"/>
    <w:rsid w:val="00BD2B5C"/>
    <w:rsid w:val="00BE01FA"/>
    <w:rsid w:val="00BE4FA9"/>
    <w:rsid w:val="00BE7DD1"/>
    <w:rsid w:val="00BF0F17"/>
    <w:rsid w:val="00BF1B47"/>
    <w:rsid w:val="00BF3E99"/>
    <w:rsid w:val="00BF7440"/>
    <w:rsid w:val="00BF7923"/>
    <w:rsid w:val="00C01855"/>
    <w:rsid w:val="00C03572"/>
    <w:rsid w:val="00C1394B"/>
    <w:rsid w:val="00C31935"/>
    <w:rsid w:val="00C320A0"/>
    <w:rsid w:val="00C32D8C"/>
    <w:rsid w:val="00C33006"/>
    <w:rsid w:val="00C34831"/>
    <w:rsid w:val="00C3626B"/>
    <w:rsid w:val="00C375C9"/>
    <w:rsid w:val="00C41D07"/>
    <w:rsid w:val="00C42DAD"/>
    <w:rsid w:val="00C54C5B"/>
    <w:rsid w:val="00C553B0"/>
    <w:rsid w:val="00C569CD"/>
    <w:rsid w:val="00C579D3"/>
    <w:rsid w:val="00C61A9D"/>
    <w:rsid w:val="00C61C3A"/>
    <w:rsid w:val="00C6280E"/>
    <w:rsid w:val="00C62F6F"/>
    <w:rsid w:val="00C677EE"/>
    <w:rsid w:val="00C73600"/>
    <w:rsid w:val="00C8159A"/>
    <w:rsid w:val="00C827F6"/>
    <w:rsid w:val="00C82FAC"/>
    <w:rsid w:val="00C90A26"/>
    <w:rsid w:val="00C91405"/>
    <w:rsid w:val="00C922AD"/>
    <w:rsid w:val="00C94E5F"/>
    <w:rsid w:val="00CA1EC9"/>
    <w:rsid w:val="00CA340E"/>
    <w:rsid w:val="00CA39E5"/>
    <w:rsid w:val="00CA4FC7"/>
    <w:rsid w:val="00CA56AC"/>
    <w:rsid w:val="00CA5E18"/>
    <w:rsid w:val="00CB2267"/>
    <w:rsid w:val="00CB5333"/>
    <w:rsid w:val="00CC22A8"/>
    <w:rsid w:val="00CC6123"/>
    <w:rsid w:val="00CD0DC1"/>
    <w:rsid w:val="00CD1422"/>
    <w:rsid w:val="00CD271B"/>
    <w:rsid w:val="00CD2899"/>
    <w:rsid w:val="00CD3D6C"/>
    <w:rsid w:val="00CD4584"/>
    <w:rsid w:val="00CD5592"/>
    <w:rsid w:val="00CD6972"/>
    <w:rsid w:val="00CE1875"/>
    <w:rsid w:val="00CE1C8F"/>
    <w:rsid w:val="00CE59EA"/>
    <w:rsid w:val="00CE75C9"/>
    <w:rsid w:val="00CF0D7F"/>
    <w:rsid w:val="00CF6B9D"/>
    <w:rsid w:val="00D01B3B"/>
    <w:rsid w:val="00D0279B"/>
    <w:rsid w:val="00D05359"/>
    <w:rsid w:val="00D060AF"/>
    <w:rsid w:val="00D12844"/>
    <w:rsid w:val="00D20A77"/>
    <w:rsid w:val="00D24E07"/>
    <w:rsid w:val="00D33F82"/>
    <w:rsid w:val="00D37D0E"/>
    <w:rsid w:val="00D413F9"/>
    <w:rsid w:val="00D41A6F"/>
    <w:rsid w:val="00D45930"/>
    <w:rsid w:val="00D6109A"/>
    <w:rsid w:val="00D6251B"/>
    <w:rsid w:val="00D62F8A"/>
    <w:rsid w:val="00D6395E"/>
    <w:rsid w:val="00D63BC4"/>
    <w:rsid w:val="00D63C2E"/>
    <w:rsid w:val="00D75D25"/>
    <w:rsid w:val="00D763FC"/>
    <w:rsid w:val="00D80B0F"/>
    <w:rsid w:val="00D80BB4"/>
    <w:rsid w:val="00D82480"/>
    <w:rsid w:val="00D82644"/>
    <w:rsid w:val="00D87E03"/>
    <w:rsid w:val="00D87ECA"/>
    <w:rsid w:val="00D9041A"/>
    <w:rsid w:val="00D90CB4"/>
    <w:rsid w:val="00D92E41"/>
    <w:rsid w:val="00DA48DA"/>
    <w:rsid w:val="00DA6656"/>
    <w:rsid w:val="00DB3459"/>
    <w:rsid w:val="00DB3785"/>
    <w:rsid w:val="00DB3B37"/>
    <w:rsid w:val="00DB3E0B"/>
    <w:rsid w:val="00DC36DA"/>
    <w:rsid w:val="00DC3AD2"/>
    <w:rsid w:val="00DD0E00"/>
    <w:rsid w:val="00DD3511"/>
    <w:rsid w:val="00DD44FF"/>
    <w:rsid w:val="00DD62C3"/>
    <w:rsid w:val="00DD6C00"/>
    <w:rsid w:val="00DE1F81"/>
    <w:rsid w:val="00DE2ECE"/>
    <w:rsid w:val="00DE466F"/>
    <w:rsid w:val="00DF0446"/>
    <w:rsid w:val="00DF04B0"/>
    <w:rsid w:val="00DF21A6"/>
    <w:rsid w:val="00DF3798"/>
    <w:rsid w:val="00E12F96"/>
    <w:rsid w:val="00E14DB4"/>
    <w:rsid w:val="00E14E7B"/>
    <w:rsid w:val="00E206E7"/>
    <w:rsid w:val="00E224AA"/>
    <w:rsid w:val="00E23E5B"/>
    <w:rsid w:val="00E25588"/>
    <w:rsid w:val="00E3253D"/>
    <w:rsid w:val="00E3545F"/>
    <w:rsid w:val="00E416CF"/>
    <w:rsid w:val="00E43487"/>
    <w:rsid w:val="00E44410"/>
    <w:rsid w:val="00E46941"/>
    <w:rsid w:val="00E47361"/>
    <w:rsid w:val="00E51CE1"/>
    <w:rsid w:val="00E564FA"/>
    <w:rsid w:val="00E62B6B"/>
    <w:rsid w:val="00E65864"/>
    <w:rsid w:val="00E717C0"/>
    <w:rsid w:val="00E7503F"/>
    <w:rsid w:val="00E76117"/>
    <w:rsid w:val="00E762F6"/>
    <w:rsid w:val="00E77B06"/>
    <w:rsid w:val="00E9481D"/>
    <w:rsid w:val="00E96D6E"/>
    <w:rsid w:val="00EA144C"/>
    <w:rsid w:val="00EA36C5"/>
    <w:rsid w:val="00EA54AE"/>
    <w:rsid w:val="00EA6E98"/>
    <w:rsid w:val="00EA73C6"/>
    <w:rsid w:val="00EB14DE"/>
    <w:rsid w:val="00EB1D96"/>
    <w:rsid w:val="00EB67E8"/>
    <w:rsid w:val="00EC7BD0"/>
    <w:rsid w:val="00ED3706"/>
    <w:rsid w:val="00ED5911"/>
    <w:rsid w:val="00ED5D02"/>
    <w:rsid w:val="00EE075A"/>
    <w:rsid w:val="00EE2AE5"/>
    <w:rsid w:val="00EE35EC"/>
    <w:rsid w:val="00EE46C8"/>
    <w:rsid w:val="00EE4904"/>
    <w:rsid w:val="00EE4F95"/>
    <w:rsid w:val="00EE5B32"/>
    <w:rsid w:val="00EF4BE7"/>
    <w:rsid w:val="00EF7154"/>
    <w:rsid w:val="00F03C0C"/>
    <w:rsid w:val="00F04BEC"/>
    <w:rsid w:val="00F04E99"/>
    <w:rsid w:val="00F05919"/>
    <w:rsid w:val="00F05E3D"/>
    <w:rsid w:val="00F0763F"/>
    <w:rsid w:val="00F122F2"/>
    <w:rsid w:val="00F13E9A"/>
    <w:rsid w:val="00F14C2B"/>
    <w:rsid w:val="00F1588F"/>
    <w:rsid w:val="00F16748"/>
    <w:rsid w:val="00F201CD"/>
    <w:rsid w:val="00F20C3F"/>
    <w:rsid w:val="00F22872"/>
    <w:rsid w:val="00F23E0C"/>
    <w:rsid w:val="00F337D8"/>
    <w:rsid w:val="00F34CE6"/>
    <w:rsid w:val="00F372E1"/>
    <w:rsid w:val="00F37FD1"/>
    <w:rsid w:val="00F40FB3"/>
    <w:rsid w:val="00F41578"/>
    <w:rsid w:val="00F41823"/>
    <w:rsid w:val="00F41EF1"/>
    <w:rsid w:val="00F42E6E"/>
    <w:rsid w:val="00F432C2"/>
    <w:rsid w:val="00F44558"/>
    <w:rsid w:val="00F475F8"/>
    <w:rsid w:val="00F52722"/>
    <w:rsid w:val="00F55C45"/>
    <w:rsid w:val="00F56316"/>
    <w:rsid w:val="00F601CF"/>
    <w:rsid w:val="00F615B5"/>
    <w:rsid w:val="00F679A5"/>
    <w:rsid w:val="00F71A2D"/>
    <w:rsid w:val="00F7532A"/>
    <w:rsid w:val="00F77B99"/>
    <w:rsid w:val="00F809A6"/>
    <w:rsid w:val="00F81504"/>
    <w:rsid w:val="00F8655A"/>
    <w:rsid w:val="00F90FF6"/>
    <w:rsid w:val="00F934BD"/>
    <w:rsid w:val="00F9624B"/>
    <w:rsid w:val="00FA0B16"/>
    <w:rsid w:val="00FA31FB"/>
    <w:rsid w:val="00FA33A7"/>
    <w:rsid w:val="00FA501A"/>
    <w:rsid w:val="00FB4BB9"/>
    <w:rsid w:val="00FB4EF3"/>
    <w:rsid w:val="00FB7C74"/>
    <w:rsid w:val="00FB7F5C"/>
    <w:rsid w:val="00FC097F"/>
    <w:rsid w:val="00FC1C73"/>
    <w:rsid w:val="00FD0D20"/>
    <w:rsid w:val="00FD248C"/>
    <w:rsid w:val="00FD2A46"/>
    <w:rsid w:val="00FD2AD3"/>
    <w:rsid w:val="00FD2E81"/>
    <w:rsid w:val="00FE0564"/>
    <w:rsid w:val="00FE1369"/>
    <w:rsid w:val="00FE5AC9"/>
    <w:rsid w:val="00FE6A18"/>
    <w:rsid w:val="00FF30F3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4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764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rsid w:val="00B7642A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764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58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5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58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5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4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764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rsid w:val="00B7642A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764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58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5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58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5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dcterms:created xsi:type="dcterms:W3CDTF">2016-03-18T13:37:00Z</dcterms:created>
  <dcterms:modified xsi:type="dcterms:W3CDTF">2017-11-05T19:49:00Z</dcterms:modified>
</cp:coreProperties>
</file>